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52" w:rsidRDefault="00581DAC" w:rsidP="00581DA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BF1952" w:rsidRDefault="00BF1952" w:rsidP="00581DAC">
      <w:pPr>
        <w:rPr>
          <w:rFonts w:ascii="Tahoma" w:hAnsi="Tahoma" w:cs="Tahoma"/>
        </w:rPr>
      </w:pPr>
    </w:p>
    <w:p w:rsidR="00BF1952" w:rsidRDefault="00BF1952" w:rsidP="00581DAC">
      <w:pPr>
        <w:rPr>
          <w:rFonts w:ascii="Tahoma" w:hAnsi="Tahoma" w:cs="Tahoma"/>
        </w:rPr>
      </w:pPr>
    </w:p>
    <w:p w:rsidR="00BF1952" w:rsidRDefault="00BF1952" w:rsidP="00581DAC">
      <w:pPr>
        <w:rPr>
          <w:rFonts w:ascii="Tahoma" w:hAnsi="Tahoma" w:cs="Tahoma"/>
        </w:rPr>
      </w:pPr>
    </w:p>
    <w:p w:rsidR="00581DAC" w:rsidRPr="00235174" w:rsidRDefault="00581DAC" w:rsidP="00C730FA">
      <w:pPr>
        <w:jc w:val="center"/>
        <w:rPr>
          <w:rFonts w:asciiTheme="minorHAnsi" w:hAnsiTheme="minorHAnsi"/>
          <w:bCs/>
          <w:lang w:val="pt-BR"/>
        </w:rPr>
      </w:pPr>
      <w:r w:rsidRPr="00235174">
        <w:rPr>
          <w:rFonts w:asciiTheme="minorHAnsi" w:hAnsiTheme="minorHAnsi" w:cs="Tahoma"/>
        </w:rPr>
        <w:t>PRIMARUL</w:t>
      </w:r>
      <w:r w:rsidR="00C730FA" w:rsidRPr="00235174">
        <w:rPr>
          <w:rFonts w:asciiTheme="minorHAnsi" w:hAnsiTheme="minorHAnsi"/>
          <w:bCs/>
          <w:lang w:val="pt-BR"/>
        </w:rPr>
        <w:t xml:space="preserve"> COMUNEI CONOP</w:t>
      </w:r>
    </w:p>
    <w:p w:rsidR="00581DAC" w:rsidRPr="00235174" w:rsidRDefault="00581DAC" w:rsidP="00581DAC">
      <w:pPr>
        <w:ind w:left="180"/>
        <w:rPr>
          <w:rFonts w:asciiTheme="minorHAnsi" w:hAnsiTheme="minorHAnsi" w:cs="Tahoma"/>
        </w:rPr>
      </w:pPr>
    </w:p>
    <w:p w:rsidR="001348EB" w:rsidRDefault="00A3799A" w:rsidP="00C730FA">
      <w:pPr>
        <w:ind w:left="180"/>
        <w:jc w:val="both"/>
        <w:rPr>
          <w:rFonts w:asciiTheme="minorHAnsi" w:hAnsiTheme="minorHAnsi" w:cs="Tahoma"/>
        </w:rPr>
      </w:pPr>
      <w:r w:rsidRPr="00235174">
        <w:rPr>
          <w:rFonts w:asciiTheme="minorHAnsi" w:hAnsiTheme="minorHAnsi" w:cs="Tahoma"/>
        </w:rPr>
        <w:t xml:space="preserve">        </w:t>
      </w:r>
      <w:r w:rsidR="00581DAC" w:rsidRPr="00235174">
        <w:rPr>
          <w:rFonts w:asciiTheme="minorHAnsi" w:hAnsiTheme="minorHAnsi" w:cs="Tahoma"/>
        </w:rPr>
        <w:t xml:space="preserve">  </w:t>
      </w:r>
      <w:proofErr w:type="spellStart"/>
      <w:r w:rsidR="00C730FA" w:rsidRPr="00235174">
        <w:rPr>
          <w:rFonts w:asciiTheme="minorHAnsi" w:hAnsiTheme="minorHAnsi" w:cs="Tahoma"/>
        </w:rPr>
        <w:t>Anunță</w:t>
      </w:r>
      <w:proofErr w:type="spellEnd"/>
      <w:r w:rsidR="00581DAC" w:rsidRPr="00235174">
        <w:rPr>
          <w:rFonts w:asciiTheme="minorHAnsi" w:hAnsiTheme="minorHAnsi" w:cs="Tahoma"/>
        </w:rPr>
        <w:t xml:space="preserve"> </w:t>
      </w:r>
      <w:proofErr w:type="spellStart"/>
      <w:r w:rsidR="00581DAC" w:rsidRPr="00235174">
        <w:rPr>
          <w:rFonts w:asciiTheme="minorHAnsi" w:hAnsiTheme="minorHAnsi" w:cs="Tahoma"/>
        </w:rPr>
        <w:t>publicul</w:t>
      </w:r>
      <w:proofErr w:type="spellEnd"/>
      <w:r w:rsidR="00581DAC" w:rsidRPr="00235174">
        <w:rPr>
          <w:rFonts w:asciiTheme="minorHAnsi" w:hAnsiTheme="minorHAnsi" w:cs="Tahoma"/>
        </w:rPr>
        <w:t>,</w:t>
      </w:r>
      <w:r w:rsidR="00C730FA" w:rsidRPr="00235174">
        <w:rPr>
          <w:rFonts w:asciiTheme="minorHAnsi" w:hAnsiTheme="minorHAnsi" w:cs="Tahoma"/>
        </w:rPr>
        <w:t xml:space="preserve"> </w:t>
      </w:r>
      <w:proofErr w:type="spellStart"/>
      <w:r w:rsidR="00C730FA" w:rsidRPr="00235174">
        <w:rPr>
          <w:rFonts w:asciiTheme="minorHAnsi" w:hAnsiTheme="minorHAnsi" w:cs="Tahoma"/>
        </w:rPr>
        <w:t>autoritățile</w:t>
      </w:r>
      <w:proofErr w:type="spellEnd"/>
      <w:r w:rsidR="00C730FA" w:rsidRPr="00235174">
        <w:rPr>
          <w:rFonts w:asciiTheme="minorHAnsi" w:hAnsiTheme="minorHAnsi" w:cs="Tahoma"/>
        </w:rPr>
        <w:t xml:space="preserve"> </w:t>
      </w:r>
      <w:proofErr w:type="spellStart"/>
      <w:r w:rsidR="00C730FA" w:rsidRPr="00235174">
        <w:rPr>
          <w:rFonts w:asciiTheme="minorHAnsi" w:hAnsiTheme="minorHAnsi" w:cs="Tahoma"/>
        </w:rPr>
        <w:t>interesate</w:t>
      </w:r>
      <w:proofErr w:type="spellEnd"/>
      <w:r w:rsidR="00C730FA" w:rsidRPr="00235174">
        <w:rPr>
          <w:rFonts w:asciiTheme="minorHAnsi" w:hAnsiTheme="minorHAnsi" w:cs="Tahoma"/>
        </w:rPr>
        <w:t xml:space="preserve"> ș</w:t>
      </w:r>
      <w:r w:rsidR="00581DAC" w:rsidRPr="00235174">
        <w:rPr>
          <w:rFonts w:asciiTheme="minorHAnsi" w:hAnsiTheme="minorHAnsi" w:cs="Tahoma"/>
        </w:rPr>
        <w:t xml:space="preserve">i </w:t>
      </w:r>
      <w:proofErr w:type="spellStart"/>
      <w:r w:rsidR="00581DAC" w:rsidRPr="00235174">
        <w:rPr>
          <w:rFonts w:asciiTheme="minorHAnsi" w:hAnsiTheme="minorHAnsi" w:cs="Tahoma"/>
        </w:rPr>
        <w:t>proprietarii</w:t>
      </w:r>
      <w:proofErr w:type="spellEnd"/>
      <w:r w:rsidR="00581DAC" w:rsidRPr="00235174">
        <w:rPr>
          <w:rFonts w:asciiTheme="minorHAnsi" w:hAnsiTheme="minorHAnsi" w:cs="Tahoma"/>
        </w:rPr>
        <w:t xml:space="preserve"> </w:t>
      </w:r>
      <w:proofErr w:type="spellStart"/>
      <w:r w:rsidR="00581DAC" w:rsidRPr="00235174">
        <w:rPr>
          <w:rFonts w:asciiTheme="minorHAnsi" w:hAnsiTheme="minorHAnsi" w:cs="Tahoma"/>
        </w:rPr>
        <w:t>terenurilor</w:t>
      </w:r>
      <w:proofErr w:type="spellEnd"/>
      <w:r w:rsidR="00C730FA" w:rsidRPr="00235174">
        <w:rPr>
          <w:rFonts w:asciiTheme="minorHAnsi" w:hAnsiTheme="minorHAnsi" w:cs="Tahoma"/>
        </w:rPr>
        <w:t xml:space="preserve"> din </w:t>
      </w:r>
      <w:proofErr w:type="spellStart"/>
      <w:r w:rsidR="00C730FA" w:rsidRPr="00235174">
        <w:rPr>
          <w:rFonts w:asciiTheme="minorHAnsi" w:hAnsiTheme="minorHAnsi" w:cs="Tahoma"/>
        </w:rPr>
        <w:t>zonă</w:t>
      </w:r>
      <w:proofErr w:type="spellEnd"/>
      <w:r w:rsidR="00A156CD" w:rsidRPr="00235174">
        <w:rPr>
          <w:rFonts w:asciiTheme="minorHAnsi" w:hAnsiTheme="minorHAnsi" w:cs="Tahoma"/>
        </w:rPr>
        <w:t xml:space="preserve"> </w:t>
      </w:r>
      <w:proofErr w:type="spellStart"/>
      <w:r w:rsidR="00A156CD" w:rsidRPr="00235174">
        <w:rPr>
          <w:rFonts w:asciiTheme="minorHAnsi" w:hAnsiTheme="minorHAnsi" w:cs="Tahoma"/>
        </w:rPr>
        <w:t>despre</w:t>
      </w:r>
      <w:proofErr w:type="spellEnd"/>
      <w:r w:rsidRPr="00235174">
        <w:rPr>
          <w:rFonts w:asciiTheme="minorHAnsi" w:hAnsiTheme="minorHAnsi" w:cs="Tahoma"/>
        </w:rPr>
        <w:t xml:space="preserve"> </w:t>
      </w:r>
      <w:proofErr w:type="spellStart"/>
      <w:r w:rsidR="00235174" w:rsidRPr="00235174">
        <w:rPr>
          <w:rFonts w:asciiTheme="minorHAnsi" w:hAnsiTheme="minorHAnsi" w:cs="Tahoma"/>
        </w:rPr>
        <w:t>intenția</w:t>
      </w:r>
      <w:proofErr w:type="spellEnd"/>
      <w:r w:rsidR="00235174" w:rsidRPr="00235174">
        <w:rPr>
          <w:rFonts w:asciiTheme="minorHAnsi" w:hAnsiTheme="minorHAnsi" w:cs="Tahoma"/>
        </w:rPr>
        <w:t xml:space="preserve"> </w:t>
      </w:r>
      <w:proofErr w:type="spellStart"/>
      <w:r w:rsidR="00235174" w:rsidRPr="00235174">
        <w:rPr>
          <w:rFonts w:asciiTheme="minorHAnsi" w:hAnsiTheme="minorHAnsi" w:cs="Tahoma"/>
        </w:rPr>
        <w:t>realizării</w:t>
      </w:r>
      <w:proofErr w:type="spellEnd"/>
      <w:r w:rsidR="00235174" w:rsidRPr="00235174">
        <w:rPr>
          <w:rFonts w:asciiTheme="minorHAnsi" w:hAnsiTheme="minorHAnsi" w:cs="Tahoma"/>
        </w:rPr>
        <w:t xml:space="preserve"> </w:t>
      </w:r>
      <w:proofErr w:type="spellStart"/>
      <w:r w:rsidR="00235174" w:rsidRPr="00235174">
        <w:rPr>
          <w:rFonts w:asciiTheme="minorHAnsi" w:hAnsiTheme="minorHAnsi" w:cs="Tahoma"/>
        </w:rPr>
        <w:t>unui</w:t>
      </w:r>
      <w:proofErr w:type="spellEnd"/>
      <w:r w:rsidR="00235174" w:rsidRPr="00235174">
        <w:rPr>
          <w:rFonts w:asciiTheme="minorHAnsi" w:hAnsiTheme="minorHAnsi" w:cs="Tahoma"/>
        </w:rPr>
        <w:t xml:space="preserve"> Plan </w:t>
      </w:r>
      <w:proofErr w:type="spellStart"/>
      <w:r w:rsidR="00235174" w:rsidRPr="00235174">
        <w:rPr>
          <w:rFonts w:asciiTheme="minorHAnsi" w:hAnsiTheme="minorHAnsi" w:cs="Tahoma"/>
        </w:rPr>
        <w:t>Urbanistic</w:t>
      </w:r>
      <w:proofErr w:type="spellEnd"/>
      <w:r w:rsidR="00235174" w:rsidRPr="00235174">
        <w:rPr>
          <w:rFonts w:asciiTheme="minorHAnsi" w:hAnsiTheme="minorHAnsi" w:cs="Tahoma"/>
        </w:rPr>
        <w:t xml:space="preserve"> Zonal</w:t>
      </w:r>
      <w:r w:rsidR="00A156CD" w:rsidRPr="00235174">
        <w:rPr>
          <w:rFonts w:asciiTheme="minorHAnsi" w:hAnsiTheme="minorHAnsi" w:cs="Tahoma"/>
        </w:rPr>
        <w:t xml:space="preserve"> </w:t>
      </w:r>
      <w:r w:rsidR="00235174" w:rsidRPr="00235174">
        <w:rPr>
          <w:rFonts w:asciiTheme="minorHAnsi" w:hAnsiTheme="minorHAnsi" w:cs="Tahoma"/>
        </w:rPr>
        <w:t>ș</w:t>
      </w:r>
      <w:r w:rsidR="00A156CD" w:rsidRPr="00235174">
        <w:rPr>
          <w:rFonts w:asciiTheme="minorHAnsi" w:hAnsiTheme="minorHAnsi" w:cs="Tahoma"/>
        </w:rPr>
        <w:t xml:space="preserve">i </w:t>
      </w:r>
      <w:r w:rsidR="00235174">
        <w:rPr>
          <w:rFonts w:asciiTheme="minorHAnsi" w:hAnsiTheme="minorHAnsi" w:cs="Tahoma"/>
        </w:rPr>
        <w:t xml:space="preserve">a </w:t>
      </w:r>
      <w:proofErr w:type="spellStart"/>
      <w:r w:rsidR="00A156CD" w:rsidRPr="00235174">
        <w:rPr>
          <w:rFonts w:asciiTheme="minorHAnsi" w:hAnsiTheme="minorHAnsi" w:cs="Tahoma"/>
        </w:rPr>
        <w:t>Regulamentului</w:t>
      </w:r>
      <w:proofErr w:type="spellEnd"/>
      <w:r w:rsidR="00235174" w:rsidRPr="00235174">
        <w:rPr>
          <w:rFonts w:asciiTheme="minorHAnsi" w:hAnsiTheme="minorHAnsi" w:cs="Tahoma"/>
        </w:rPr>
        <w:t xml:space="preserve"> Local de Urbanism în vederea </w:t>
      </w:r>
      <w:proofErr w:type="spellStart"/>
      <w:r w:rsidR="00235174" w:rsidRPr="00235174">
        <w:rPr>
          <w:rFonts w:asciiTheme="minorHAnsi" w:hAnsiTheme="minorHAnsi" w:cs="Tahoma"/>
        </w:rPr>
        <w:t>realiză</w:t>
      </w:r>
      <w:r w:rsidR="00A156CD" w:rsidRPr="00235174">
        <w:rPr>
          <w:rFonts w:asciiTheme="minorHAnsi" w:hAnsiTheme="minorHAnsi" w:cs="Tahoma"/>
        </w:rPr>
        <w:t>rii</w:t>
      </w:r>
      <w:proofErr w:type="spellEnd"/>
      <w:r w:rsidR="00A156CD" w:rsidRPr="00235174">
        <w:rPr>
          <w:rFonts w:asciiTheme="minorHAnsi" w:hAnsiTheme="minorHAnsi" w:cs="Tahoma"/>
        </w:rPr>
        <w:t xml:space="preserve"> “</w:t>
      </w:r>
      <w:proofErr w:type="spellStart"/>
      <w:r w:rsidR="00235174">
        <w:rPr>
          <w:rFonts w:asciiTheme="minorHAnsi" w:hAnsiTheme="minorHAnsi" w:cs="Tahoma"/>
        </w:rPr>
        <w:t>A</w:t>
      </w:r>
      <w:r w:rsidR="00235174" w:rsidRPr="00235174">
        <w:rPr>
          <w:rFonts w:asciiTheme="minorHAnsi" w:hAnsiTheme="minorHAnsi" w:cs="Tahoma"/>
        </w:rPr>
        <w:t>menajare</w:t>
      </w:r>
      <w:proofErr w:type="spellEnd"/>
      <w:r w:rsidR="00235174" w:rsidRPr="00235174">
        <w:rPr>
          <w:rFonts w:asciiTheme="minorHAnsi" w:hAnsiTheme="minorHAnsi" w:cs="Tahoma"/>
        </w:rPr>
        <w:t xml:space="preserve"> </w:t>
      </w:r>
      <w:proofErr w:type="spellStart"/>
      <w:r w:rsidR="00235174" w:rsidRPr="00235174">
        <w:rPr>
          <w:rFonts w:asciiTheme="minorHAnsi" w:hAnsiTheme="minorHAnsi" w:cs="Tahoma"/>
        </w:rPr>
        <w:t>iaz</w:t>
      </w:r>
      <w:proofErr w:type="spellEnd"/>
      <w:r w:rsidR="00235174" w:rsidRPr="00235174">
        <w:rPr>
          <w:rFonts w:asciiTheme="minorHAnsi" w:hAnsiTheme="minorHAnsi" w:cs="Tahoma"/>
        </w:rPr>
        <w:t xml:space="preserve"> </w:t>
      </w:r>
      <w:proofErr w:type="spellStart"/>
      <w:r w:rsidR="00235174" w:rsidRPr="00235174">
        <w:rPr>
          <w:rFonts w:asciiTheme="minorHAnsi" w:hAnsiTheme="minorHAnsi" w:cs="Tahoma"/>
        </w:rPr>
        <w:t>piscicol</w:t>
      </w:r>
      <w:proofErr w:type="spellEnd"/>
      <w:r w:rsidR="00235174" w:rsidRPr="00235174">
        <w:rPr>
          <w:rFonts w:asciiTheme="minorHAnsi" w:hAnsiTheme="minorHAnsi" w:cs="Tahoma"/>
        </w:rPr>
        <w:t xml:space="preserve"> </w:t>
      </w:r>
      <w:proofErr w:type="spellStart"/>
      <w:r w:rsidR="00235174" w:rsidRPr="00235174">
        <w:rPr>
          <w:rFonts w:asciiTheme="minorHAnsi" w:hAnsiTheme="minorHAnsi" w:cs="Tahoma"/>
        </w:rPr>
        <w:t>prin</w:t>
      </w:r>
      <w:proofErr w:type="spellEnd"/>
      <w:r w:rsidR="00235174" w:rsidRPr="00235174">
        <w:rPr>
          <w:rFonts w:asciiTheme="minorHAnsi" w:hAnsiTheme="minorHAnsi" w:cs="Tahoma"/>
        </w:rPr>
        <w:t xml:space="preserve"> </w:t>
      </w:r>
      <w:proofErr w:type="spellStart"/>
      <w:r w:rsidR="000A5A00">
        <w:rPr>
          <w:rFonts w:asciiTheme="minorHAnsi" w:hAnsiTheme="minorHAnsi" w:cs="Tahoma"/>
        </w:rPr>
        <w:t>excavare</w:t>
      </w:r>
      <w:proofErr w:type="spellEnd"/>
      <w:r w:rsidR="000A5A00">
        <w:rPr>
          <w:rFonts w:asciiTheme="minorHAnsi" w:hAnsiTheme="minorHAnsi" w:cs="Tahoma"/>
        </w:rPr>
        <w:t xml:space="preserve"> </w:t>
      </w:r>
      <w:proofErr w:type="spellStart"/>
      <w:r w:rsidR="000A5A00">
        <w:rPr>
          <w:rFonts w:asciiTheme="minorHAnsi" w:hAnsiTheme="minorHAnsi" w:cs="Tahoma"/>
        </w:rPr>
        <w:t>agregate</w:t>
      </w:r>
      <w:proofErr w:type="spellEnd"/>
      <w:r w:rsidR="000A5A00">
        <w:rPr>
          <w:rFonts w:asciiTheme="minorHAnsi" w:hAnsiTheme="minorHAnsi" w:cs="Tahoma"/>
        </w:rPr>
        <w:t xml:space="preserve"> </w:t>
      </w:r>
      <w:proofErr w:type="spellStart"/>
      <w:r w:rsidR="000A5A00">
        <w:rPr>
          <w:rFonts w:asciiTheme="minorHAnsi" w:hAnsiTheme="minorHAnsi" w:cs="Tahoma"/>
        </w:rPr>
        <w:t>minerale</w:t>
      </w:r>
      <w:proofErr w:type="spellEnd"/>
      <w:r w:rsidR="00235174">
        <w:rPr>
          <w:rFonts w:asciiTheme="minorHAnsi" w:hAnsiTheme="minorHAnsi" w:cs="Tahoma"/>
        </w:rPr>
        <w:t>"</w:t>
      </w:r>
      <w:r w:rsidR="00235174" w:rsidRPr="00235174">
        <w:rPr>
          <w:rFonts w:asciiTheme="minorHAnsi" w:hAnsiTheme="minorHAnsi" w:cs="Tahoma"/>
        </w:rPr>
        <w:t xml:space="preserve"> </w:t>
      </w:r>
      <w:r w:rsidR="00235174">
        <w:rPr>
          <w:rFonts w:asciiTheme="minorHAnsi" w:hAnsiTheme="minorHAnsi" w:cs="Tahoma"/>
        </w:rPr>
        <w:t xml:space="preserve">în </w:t>
      </w:r>
      <w:proofErr w:type="spellStart"/>
      <w:r w:rsidR="00235174">
        <w:rPr>
          <w:rFonts w:asciiTheme="minorHAnsi" w:hAnsiTheme="minorHAnsi" w:cs="Tahoma"/>
        </w:rPr>
        <w:t>zona</w:t>
      </w:r>
      <w:proofErr w:type="spellEnd"/>
      <w:r w:rsidR="00235174">
        <w:rPr>
          <w:rFonts w:asciiTheme="minorHAnsi" w:hAnsiTheme="minorHAnsi" w:cs="Tahoma"/>
        </w:rPr>
        <w:t xml:space="preserve"> de </w:t>
      </w:r>
      <w:proofErr w:type="spellStart"/>
      <w:r w:rsidR="000A5A00">
        <w:rPr>
          <w:rFonts w:asciiTheme="minorHAnsi" w:hAnsiTheme="minorHAnsi" w:cs="Tahoma"/>
        </w:rPr>
        <w:t>sud</w:t>
      </w:r>
      <w:proofErr w:type="spellEnd"/>
      <w:r w:rsidR="00A156CD" w:rsidRPr="00235174">
        <w:rPr>
          <w:rFonts w:asciiTheme="minorHAnsi" w:hAnsiTheme="minorHAnsi" w:cs="Tahoma"/>
        </w:rPr>
        <w:t xml:space="preserve"> a </w:t>
      </w:r>
      <w:r w:rsidR="000A5A00">
        <w:rPr>
          <w:rFonts w:asciiTheme="minorHAnsi" w:hAnsiTheme="minorHAnsi" w:cs="Tahoma"/>
        </w:rPr>
        <w:t>com. Milova și a DN 7</w:t>
      </w:r>
      <w:r w:rsidR="007343C9" w:rsidRPr="00235174">
        <w:rPr>
          <w:rFonts w:asciiTheme="minorHAnsi" w:hAnsiTheme="minorHAnsi" w:cs="Tahoma"/>
        </w:rPr>
        <w:t>,</w:t>
      </w:r>
      <w:r w:rsidR="001348EB">
        <w:rPr>
          <w:rFonts w:asciiTheme="minorHAnsi" w:hAnsiTheme="minorHAnsi" w:cs="Tahoma"/>
        </w:rPr>
        <w:t xml:space="preserve"> de c</w:t>
      </w:r>
      <w:r w:rsidR="001348EB">
        <w:rPr>
          <w:rFonts w:asciiTheme="minorHAnsi" w:hAnsiTheme="minorHAnsi" w:cs="Tahoma"/>
          <w:lang w:val="ro-RO"/>
        </w:rPr>
        <w:t>ă</w:t>
      </w:r>
      <w:proofErr w:type="spellStart"/>
      <w:r w:rsidR="001348EB">
        <w:rPr>
          <w:rFonts w:asciiTheme="minorHAnsi" w:hAnsiTheme="minorHAnsi" w:cs="Tahoma"/>
        </w:rPr>
        <w:t>tre</w:t>
      </w:r>
      <w:proofErr w:type="spellEnd"/>
      <w:r w:rsidR="001348EB">
        <w:rPr>
          <w:rFonts w:asciiTheme="minorHAnsi" w:hAnsiTheme="minorHAnsi" w:cs="Tahoma"/>
        </w:rPr>
        <w:t xml:space="preserve"> </w:t>
      </w:r>
      <w:proofErr w:type="spellStart"/>
      <w:r w:rsidR="001348EB">
        <w:rPr>
          <w:rFonts w:asciiTheme="minorHAnsi" w:hAnsiTheme="minorHAnsi" w:cs="Tahoma"/>
        </w:rPr>
        <w:t>investitorul</w:t>
      </w:r>
      <w:proofErr w:type="spellEnd"/>
      <w:r w:rsidR="001348EB">
        <w:rPr>
          <w:rFonts w:asciiTheme="minorHAnsi" w:hAnsiTheme="minorHAnsi" w:cs="Tahoma"/>
        </w:rPr>
        <w:t xml:space="preserve"> S.C. </w:t>
      </w:r>
      <w:r w:rsidR="000A5A00">
        <w:rPr>
          <w:rFonts w:asciiTheme="minorHAnsi" w:hAnsiTheme="minorHAnsi" w:cs="Tahoma"/>
        </w:rPr>
        <w:t xml:space="preserve">Top </w:t>
      </w:r>
      <w:proofErr w:type="spellStart"/>
      <w:r w:rsidR="000A5A00">
        <w:rPr>
          <w:rFonts w:asciiTheme="minorHAnsi" w:hAnsiTheme="minorHAnsi" w:cs="Tahoma"/>
        </w:rPr>
        <w:t>Sor</w:t>
      </w:r>
      <w:proofErr w:type="spellEnd"/>
      <w:r w:rsidR="001348EB">
        <w:rPr>
          <w:rFonts w:asciiTheme="minorHAnsi" w:hAnsiTheme="minorHAnsi" w:cs="Tahoma"/>
        </w:rPr>
        <w:t xml:space="preserve"> </w:t>
      </w:r>
      <w:r w:rsidR="00A156CD" w:rsidRPr="00235174">
        <w:rPr>
          <w:rFonts w:asciiTheme="minorHAnsi" w:hAnsiTheme="minorHAnsi" w:cs="Tahoma"/>
        </w:rPr>
        <w:t>S.R.L.,</w:t>
      </w:r>
      <w:r w:rsidR="001348EB">
        <w:rPr>
          <w:rFonts w:asciiTheme="minorHAnsi" w:hAnsiTheme="minorHAnsi" w:cs="Tahoma"/>
        </w:rPr>
        <w:t xml:space="preserve"> </w:t>
      </w:r>
      <w:proofErr w:type="spellStart"/>
      <w:r w:rsidR="00A156CD" w:rsidRPr="00235174">
        <w:rPr>
          <w:rFonts w:asciiTheme="minorHAnsi" w:hAnsiTheme="minorHAnsi" w:cs="Tahoma"/>
        </w:rPr>
        <w:t>pro</w:t>
      </w:r>
      <w:r w:rsidR="001348EB">
        <w:rPr>
          <w:rFonts w:asciiTheme="minorHAnsi" w:hAnsiTheme="minorHAnsi" w:cs="Tahoma"/>
        </w:rPr>
        <w:t>prietar</w:t>
      </w:r>
      <w:proofErr w:type="spellEnd"/>
      <w:r w:rsidR="001348EB">
        <w:rPr>
          <w:rFonts w:asciiTheme="minorHAnsi" w:hAnsiTheme="minorHAnsi" w:cs="Tahoma"/>
        </w:rPr>
        <w:t xml:space="preserve"> al </w:t>
      </w:r>
      <w:proofErr w:type="spellStart"/>
      <w:r w:rsidR="000A5A00">
        <w:rPr>
          <w:rFonts w:asciiTheme="minorHAnsi" w:hAnsiTheme="minorHAnsi" w:cs="Tahoma"/>
        </w:rPr>
        <w:t>terenului</w:t>
      </w:r>
      <w:proofErr w:type="spellEnd"/>
      <w:r w:rsidR="000A5A00">
        <w:rPr>
          <w:rFonts w:asciiTheme="minorHAnsi" w:hAnsiTheme="minorHAnsi" w:cs="Tahoma"/>
        </w:rPr>
        <w:t xml:space="preserve"> în </w:t>
      </w:r>
      <w:proofErr w:type="spellStart"/>
      <w:r w:rsidR="000A5A00">
        <w:rPr>
          <w:rFonts w:asciiTheme="minorHAnsi" w:hAnsiTheme="minorHAnsi" w:cs="Tahoma"/>
        </w:rPr>
        <w:t>suprafață</w:t>
      </w:r>
      <w:proofErr w:type="spellEnd"/>
      <w:r w:rsidR="000A5A00">
        <w:rPr>
          <w:rFonts w:asciiTheme="minorHAnsi" w:hAnsiTheme="minorHAnsi" w:cs="Tahoma"/>
        </w:rPr>
        <w:t xml:space="preserve"> de 170.700</w:t>
      </w:r>
      <w:r w:rsidR="001348EB">
        <w:rPr>
          <w:rFonts w:asciiTheme="minorHAnsi" w:hAnsiTheme="minorHAnsi" w:cs="Tahoma"/>
        </w:rPr>
        <w:t xml:space="preserve"> mp</w:t>
      </w:r>
      <w:r w:rsidR="00A156CD" w:rsidRPr="00235174">
        <w:rPr>
          <w:rFonts w:asciiTheme="minorHAnsi" w:hAnsiTheme="minorHAnsi" w:cs="Tahoma"/>
        </w:rPr>
        <w:t>,</w:t>
      </w:r>
      <w:r w:rsidR="001348EB">
        <w:rPr>
          <w:rFonts w:asciiTheme="minorHAnsi" w:hAnsiTheme="minorHAnsi" w:cs="Tahoma"/>
        </w:rPr>
        <w:t xml:space="preserve"> </w:t>
      </w:r>
      <w:proofErr w:type="spellStart"/>
      <w:r w:rsidR="00A156CD" w:rsidRPr="00235174">
        <w:rPr>
          <w:rFonts w:asciiTheme="minorHAnsi" w:hAnsiTheme="minorHAnsi" w:cs="Tahoma"/>
        </w:rPr>
        <w:t>teren</w:t>
      </w:r>
      <w:proofErr w:type="spellEnd"/>
      <w:r w:rsidR="00A156CD" w:rsidRPr="00235174">
        <w:rPr>
          <w:rFonts w:asciiTheme="minorHAnsi" w:hAnsiTheme="minorHAnsi" w:cs="Tahoma"/>
        </w:rPr>
        <w:t xml:space="preserve"> </w:t>
      </w:r>
      <w:proofErr w:type="spellStart"/>
      <w:r w:rsidR="00A156CD" w:rsidRPr="00235174">
        <w:rPr>
          <w:rFonts w:asciiTheme="minorHAnsi" w:hAnsiTheme="minorHAnsi" w:cs="Tahoma"/>
        </w:rPr>
        <w:t>situat</w:t>
      </w:r>
      <w:proofErr w:type="spellEnd"/>
      <w:r w:rsidR="00A156CD" w:rsidRPr="00235174">
        <w:rPr>
          <w:rFonts w:asciiTheme="minorHAnsi" w:hAnsiTheme="minorHAnsi" w:cs="Tahoma"/>
        </w:rPr>
        <w:t xml:space="preserve"> </w:t>
      </w:r>
      <w:proofErr w:type="spellStart"/>
      <w:r w:rsidR="00A156CD" w:rsidRPr="00235174">
        <w:rPr>
          <w:rFonts w:asciiTheme="minorHAnsi" w:hAnsiTheme="minorHAnsi" w:cs="Tahoma"/>
        </w:rPr>
        <w:t>pe</w:t>
      </w:r>
      <w:proofErr w:type="spellEnd"/>
      <w:r w:rsidR="00A156CD" w:rsidRPr="00235174">
        <w:rPr>
          <w:rFonts w:asciiTheme="minorHAnsi" w:hAnsiTheme="minorHAnsi" w:cs="Tahoma"/>
        </w:rPr>
        <w:t xml:space="preserve"> </w:t>
      </w:r>
      <w:proofErr w:type="spellStart"/>
      <w:r w:rsidR="00A156CD" w:rsidRPr="00235174">
        <w:rPr>
          <w:rFonts w:asciiTheme="minorHAnsi" w:hAnsiTheme="minorHAnsi" w:cs="Tahoma"/>
        </w:rPr>
        <w:t>teritoriul</w:t>
      </w:r>
      <w:proofErr w:type="spellEnd"/>
      <w:r w:rsidR="00A156CD" w:rsidRPr="00235174">
        <w:rPr>
          <w:rFonts w:asciiTheme="minorHAnsi" w:hAnsiTheme="minorHAnsi" w:cs="Tahoma"/>
        </w:rPr>
        <w:t xml:space="preserve"> </w:t>
      </w:r>
      <w:proofErr w:type="spellStart"/>
      <w:r w:rsidR="00A156CD" w:rsidRPr="00235174">
        <w:rPr>
          <w:rFonts w:asciiTheme="minorHAnsi" w:hAnsiTheme="minorHAnsi" w:cs="Tahoma"/>
        </w:rPr>
        <w:t>administrativ</w:t>
      </w:r>
      <w:proofErr w:type="spellEnd"/>
      <w:r w:rsidR="00A156CD" w:rsidRPr="00235174">
        <w:rPr>
          <w:rFonts w:asciiTheme="minorHAnsi" w:hAnsiTheme="minorHAnsi" w:cs="Tahoma"/>
        </w:rPr>
        <w:t xml:space="preserve"> al </w:t>
      </w:r>
      <w:proofErr w:type="spellStart"/>
      <w:r w:rsidR="001348EB">
        <w:rPr>
          <w:rFonts w:asciiTheme="minorHAnsi" w:hAnsiTheme="minorHAnsi" w:cs="Tahoma"/>
        </w:rPr>
        <w:t>comunei</w:t>
      </w:r>
      <w:proofErr w:type="spellEnd"/>
      <w:r w:rsidR="001348EB">
        <w:rPr>
          <w:rFonts w:asciiTheme="minorHAnsi" w:hAnsiTheme="minorHAnsi" w:cs="Tahoma"/>
        </w:rPr>
        <w:t xml:space="preserve"> Conop</w:t>
      </w:r>
      <w:r w:rsidR="000A5A00">
        <w:rPr>
          <w:rFonts w:asciiTheme="minorHAnsi" w:hAnsiTheme="minorHAnsi" w:cs="Tahoma"/>
        </w:rPr>
        <w:t>, î</w:t>
      </w:r>
      <w:r w:rsidR="001348EB">
        <w:rPr>
          <w:rFonts w:asciiTheme="minorHAnsi" w:hAnsiTheme="minorHAnsi" w:cs="Tahoma"/>
        </w:rPr>
        <w:t xml:space="preserve">n </w:t>
      </w:r>
      <w:proofErr w:type="spellStart"/>
      <w:r w:rsidR="001348EB">
        <w:rPr>
          <w:rFonts w:asciiTheme="minorHAnsi" w:hAnsiTheme="minorHAnsi" w:cs="Tahoma"/>
        </w:rPr>
        <w:t>extravilanul</w:t>
      </w:r>
      <w:proofErr w:type="spellEnd"/>
      <w:r w:rsidR="001348EB">
        <w:rPr>
          <w:rFonts w:asciiTheme="minorHAnsi" w:hAnsiTheme="minorHAnsi" w:cs="Tahoma"/>
        </w:rPr>
        <w:t xml:space="preserve"> </w:t>
      </w:r>
      <w:r w:rsidR="000A5A00">
        <w:rPr>
          <w:rFonts w:asciiTheme="minorHAnsi" w:hAnsiTheme="minorHAnsi" w:cs="Tahoma"/>
        </w:rPr>
        <w:t>com. Milova</w:t>
      </w:r>
      <w:r w:rsidR="00A156CD" w:rsidRPr="00235174">
        <w:rPr>
          <w:rFonts w:asciiTheme="minorHAnsi" w:hAnsiTheme="minorHAnsi" w:cs="Tahoma"/>
        </w:rPr>
        <w:t xml:space="preserve">, </w:t>
      </w:r>
      <w:proofErr w:type="spellStart"/>
      <w:r w:rsidR="00A156CD" w:rsidRPr="00235174">
        <w:rPr>
          <w:rFonts w:asciiTheme="minorHAnsi" w:hAnsiTheme="minorHAnsi" w:cs="Tahoma"/>
        </w:rPr>
        <w:t>identificat</w:t>
      </w:r>
      <w:proofErr w:type="spellEnd"/>
      <w:r w:rsidR="00A156CD" w:rsidRPr="00235174">
        <w:rPr>
          <w:rFonts w:asciiTheme="minorHAnsi" w:hAnsiTheme="minorHAnsi" w:cs="Tahoma"/>
        </w:rPr>
        <w:t xml:space="preserve"> </w:t>
      </w:r>
      <w:proofErr w:type="spellStart"/>
      <w:r w:rsidR="00A156CD" w:rsidRPr="00235174">
        <w:rPr>
          <w:rFonts w:asciiTheme="minorHAnsi" w:hAnsiTheme="minorHAnsi" w:cs="Tahoma"/>
        </w:rPr>
        <w:t>prin</w:t>
      </w:r>
      <w:proofErr w:type="spellEnd"/>
      <w:r w:rsidR="00A156CD" w:rsidRPr="00235174">
        <w:rPr>
          <w:rFonts w:asciiTheme="minorHAnsi" w:hAnsiTheme="minorHAnsi" w:cs="Tahoma"/>
        </w:rPr>
        <w:t xml:space="preserve"> C.F.</w:t>
      </w:r>
      <w:r w:rsidR="001348EB">
        <w:rPr>
          <w:rFonts w:asciiTheme="minorHAnsi" w:hAnsiTheme="minorHAnsi" w:cs="Tahoma"/>
        </w:rPr>
        <w:t xml:space="preserve"> </w:t>
      </w:r>
      <w:r w:rsidR="00A156CD" w:rsidRPr="00235174">
        <w:rPr>
          <w:rFonts w:asciiTheme="minorHAnsi" w:hAnsiTheme="minorHAnsi" w:cs="Tahoma"/>
        </w:rPr>
        <w:t>nr.</w:t>
      </w:r>
      <w:r w:rsidR="001348EB">
        <w:rPr>
          <w:rFonts w:asciiTheme="minorHAnsi" w:hAnsiTheme="minorHAnsi" w:cs="Tahoma"/>
        </w:rPr>
        <w:t xml:space="preserve"> </w:t>
      </w:r>
      <w:r w:rsidR="000A5A00" w:rsidRPr="000A5A00">
        <w:rPr>
          <w:rFonts w:asciiTheme="minorHAnsi" w:hAnsiTheme="minorHAnsi" w:cs="Tahoma"/>
        </w:rPr>
        <w:t xml:space="preserve">302334, 302537, 302539 </w:t>
      </w:r>
      <w:r w:rsidR="000A5A00">
        <w:rPr>
          <w:rFonts w:asciiTheme="minorHAnsi" w:hAnsiTheme="minorHAnsi" w:cs="Tahoma"/>
        </w:rPr>
        <w:t>și 303508 Conop.</w:t>
      </w:r>
    </w:p>
    <w:p w:rsidR="001E21BA" w:rsidRPr="00235174" w:rsidRDefault="001348EB" w:rsidP="001348EB">
      <w:pPr>
        <w:ind w:left="180" w:firstLine="54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Se </w:t>
      </w:r>
      <w:proofErr w:type="spellStart"/>
      <w:r>
        <w:rPr>
          <w:rFonts w:asciiTheme="minorHAnsi" w:hAnsiTheme="minorHAnsi" w:cs="Tahoma"/>
        </w:rPr>
        <w:t>intenționează</w:t>
      </w:r>
      <w:proofErr w:type="spellEnd"/>
      <w:r w:rsidR="00C3486B" w:rsidRPr="00235174">
        <w:rPr>
          <w:rFonts w:asciiTheme="minorHAnsi" w:hAnsiTheme="minorHAnsi" w:cs="Tahoma"/>
        </w:rPr>
        <w:t xml:space="preserve"> ca </w:t>
      </w:r>
      <w:proofErr w:type="spellStart"/>
      <w:r w:rsidR="00C3486B" w:rsidRPr="00235174">
        <w:rPr>
          <w:rFonts w:asciiTheme="minorHAnsi" w:hAnsiTheme="minorHAnsi" w:cs="Tahoma"/>
        </w:rPr>
        <w:t>prin</w:t>
      </w:r>
      <w:proofErr w:type="spellEnd"/>
      <w:r w:rsidR="00C3486B" w:rsidRPr="00235174">
        <w:rPr>
          <w:rFonts w:asciiTheme="minorHAnsi" w:hAnsiTheme="minorHAnsi" w:cs="Tahoma"/>
        </w:rPr>
        <w:t xml:space="preserve"> </w:t>
      </w:r>
      <w:proofErr w:type="spellStart"/>
      <w:r w:rsidR="00C3486B" w:rsidRPr="00235174">
        <w:rPr>
          <w:rFonts w:asciiTheme="minorHAnsi" w:hAnsiTheme="minorHAnsi" w:cs="Tahoma"/>
        </w:rPr>
        <w:t>Planul</w:t>
      </w:r>
      <w:proofErr w:type="spellEnd"/>
      <w:r w:rsidR="00C3486B" w:rsidRPr="00235174">
        <w:rPr>
          <w:rFonts w:asciiTheme="minorHAnsi" w:hAnsiTheme="minorHAnsi" w:cs="Tahoma"/>
        </w:rPr>
        <w:t xml:space="preserve"> </w:t>
      </w:r>
      <w:proofErr w:type="spellStart"/>
      <w:r w:rsidR="00C3486B" w:rsidRPr="00235174">
        <w:rPr>
          <w:rFonts w:asciiTheme="minorHAnsi" w:hAnsiTheme="minorHAnsi" w:cs="Tahoma"/>
        </w:rPr>
        <w:t>Urbanistic</w:t>
      </w:r>
      <w:proofErr w:type="spellEnd"/>
      <w:r w:rsidR="00C3486B" w:rsidRPr="00235174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Zonal </w:t>
      </w:r>
      <w:proofErr w:type="gramStart"/>
      <w:r>
        <w:rPr>
          <w:rFonts w:asciiTheme="minorHAnsi" w:hAnsiTheme="minorHAnsi" w:cs="Tahoma"/>
        </w:rPr>
        <w:t>să</w:t>
      </w:r>
      <w:proofErr w:type="gramEnd"/>
      <w:r w:rsidR="00C3486B" w:rsidRPr="00235174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se </w:t>
      </w:r>
      <w:proofErr w:type="spellStart"/>
      <w:r>
        <w:rPr>
          <w:rFonts w:asciiTheme="minorHAnsi" w:hAnsiTheme="minorHAnsi" w:cs="Tahoma"/>
        </w:rPr>
        <w:t>propună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realizarea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unei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investiții</w:t>
      </w:r>
      <w:proofErr w:type="spellEnd"/>
      <w:r>
        <w:rPr>
          <w:rFonts w:asciiTheme="minorHAnsi" w:hAnsiTheme="minorHAnsi" w:cs="Tahoma"/>
        </w:rPr>
        <w:t xml:space="preserve"> care să </w:t>
      </w:r>
      <w:proofErr w:type="spellStart"/>
      <w:r>
        <w:rPr>
          <w:rFonts w:asciiTheme="minorHAnsi" w:hAnsiTheme="minorHAnsi" w:cs="Tahoma"/>
        </w:rPr>
        <w:t>cuprindă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următoarele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Theme="minorHAnsi" w:hAnsiTheme="minorHAnsi" w:cs="Tahoma"/>
        </w:rPr>
        <w:t>categorii</w:t>
      </w:r>
      <w:proofErr w:type="spellEnd"/>
      <w:r>
        <w:rPr>
          <w:rFonts w:asciiTheme="minorHAnsi" w:hAnsiTheme="minorHAnsi" w:cs="Tahoma"/>
        </w:rPr>
        <w:t xml:space="preserve"> de </w:t>
      </w:r>
      <w:proofErr w:type="spellStart"/>
      <w:r>
        <w:rPr>
          <w:rFonts w:asciiTheme="minorHAnsi" w:hAnsiTheme="minorHAnsi" w:cs="Tahoma"/>
        </w:rPr>
        <w:t>lucrări</w:t>
      </w:r>
      <w:proofErr w:type="spellEnd"/>
      <w:r w:rsidR="001E21BA" w:rsidRPr="00235174">
        <w:rPr>
          <w:rFonts w:asciiTheme="minorHAnsi" w:hAnsiTheme="minorHAnsi" w:cs="Tahoma"/>
        </w:rPr>
        <w:t>:</w:t>
      </w:r>
    </w:p>
    <w:p w:rsidR="00052D78" w:rsidRPr="00052D78" w:rsidRDefault="00052D78" w:rsidP="00052D78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</w:rPr>
      </w:pPr>
      <w:proofErr w:type="spellStart"/>
      <w:r w:rsidRPr="00052D78">
        <w:rPr>
          <w:rFonts w:asciiTheme="minorHAnsi" w:hAnsiTheme="minorHAnsi" w:cs="Tahoma"/>
        </w:rPr>
        <w:t>faza</w:t>
      </w:r>
      <w:proofErr w:type="spellEnd"/>
      <w:r w:rsidRPr="00052D78">
        <w:rPr>
          <w:rFonts w:asciiTheme="minorHAnsi" w:hAnsiTheme="minorHAnsi" w:cs="Tahoma"/>
        </w:rPr>
        <w:t xml:space="preserve"> 1: </w:t>
      </w:r>
      <w:proofErr w:type="spellStart"/>
      <w:r w:rsidRPr="00052D78">
        <w:rPr>
          <w:rFonts w:asciiTheme="minorHAnsi" w:hAnsiTheme="minorHAnsi" w:cs="Tahoma"/>
        </w:rPr>
        <w:t>obţinerea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permisului</w:t>
      </w:r>
      <w:proofErr w:type="spellEnd"/>
      <w:r w:rsidRPr="00052D78">
        <w:rPr>
          <w:rFonts w:asciiTheme="minorHAnsi" w:hAnsiTheme="minorHAnsi" w:cs="Tahoma"/>
        </w:rPr>
        <w:t xml:space="preserve"> de </w:t>
      </w:r>
      <w:proofErr w:type="spellStart"/>
      <w:r w:rsidRPr="00052D78">
        <w:rPr>
          <w:rFonts w:asciiTheme="minorHAnsi" w:hAnsiTheme="minorHAnsi" w:cs="Tahoma"/>
        </w:rPr>
        <w:t>exploatare</w:t>
      </w:r>
      <w:proofErr w:type="spellEnd"/>
      <w:r w:rsidRPr="00052D78">
        <w:rPr>
          <w:rFonts w:asciiTheme="minorHAnsi" w:hAnsiTheme="minorHAnsi" w:cs="Tahoma"/>
        </w:rPr>
        <w:t xml:space="preserve"> a </w:t>
      </w:r>
      <w:proofErr w:type="spellStart"/>
      <w:r w:rsidR="00910574">
        <w:rPr>
          <w:rFonts w:asciiTheme="minorHAnsi" w:hAnsiTheme="minorHAnsi" w:cs="Tahoma"/>
        </w:rPr>
        <w:t>agregatelor</w:t>
      </w:r>
      <w:proofErr w:type="spellEnd"/>
      <w:r w:rsidR="00910574">
        <w:rPr>
          <w:rFonts w:asciiTheme="minorHAnsi" w:hAnsiTheme="minorHAnsi" w:cs="Tahoma"/>
        </w:rPr>
        <w:t xml:space="preserve"> </w:t>
      </w:r>
      <w:proofErr w:type="spellStart"/>
      <w:r w:rsidR="00910574">
        <w:rPr>
          <w:rFonts w:asciiTheme="minorHAnsi" w:hAnsiTheme="minorHAnsi" w:cs="Tahoma"/>
        </w:rPr>
        <w:t>minerale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pentru</w:t>
      </w:r>
      <w:proofErr w:type="spellEnd"/>
      <w:r w:rsidRPr="00052D78">
        <w:rPr>
          <w:rFonts w:asciiTheme="minorHAnsi" w:hAnsiTheme="minorHAnsi" w:cs="Tahoma"/>
        </w:rPr>
        <w:t xml:space="preserve"> o </w:t>
      </w:r>
      <w:proofErr w:type="spellStart"/>
      <w:r w:rsidRPr="00052D78">
        <w:rPr>
          <w:rFonts w:asciiTheme="minorHAnsi" w:hAnsiTheme="minorHAnsi" w:cs="Tahoma"/>
        </w:rPr>
        <w:t>suprafaţă</w:t>
      </w:r>
      <w:proofErr w:type="spellEnd"/>
      <w:r w:rsidRPr="00052D78">
        <w:rPr>
          <w:rFonts w:asciiTheme="minorHAnsi" w:hAnsiTheme="minorHAnsi" w:cs="Tahoma"/>
        </w:rPr>
        <w:t xml:space="preserve"> de </w:t>
      </w:r>
      <w:proofErr w:type="spellStart"/>
      <w:r w:rsidRPr="00052D78">
        <w:rPr>
          <w:rFonts w:asciiTheme="minorHAnsi" w:hAnsiTheme="minorHAnsi" w:cs="Tahoma"/>
        </w:rPr>
        <w:t>teren</w:t>
      </w:r>
      <w:proofErr w:type="spellEnd"/>
      <w:r w:rsidRPr="00052D78">
        <w:rPr>
          <w:rFonts w:asciiTheme="minorHAnsi" w:hAnsiTheme="minorHAnsi" w:cs="Tahoma"/>
        </w:rPr>
        <w:t xml:space="preserve"> de 1,00 </w:t>
      </w:r>
      <w:r>
        <w:rPr>
          <w:rFonts w:asciiTheme="minorHAnsi" w:hAnsiTheme="minorHAnsi" w:cs="Tahoma"/>
        </w:rPr>
        <w:t xml:space="preserve">ha; </w:t>
      </w:r>
      <w:proofErr w:type="spellStart"/>
      <w:r w:rsidRPr="00052D78">
        <w:rPr>
          <w:rFonts w:asciiTheme="minorHAnsi" w:hAnsiTheme="minorHAnsi" w:cs="Tahoma"/>
        </w:rPr>
        <w:t>amenajarea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terenului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pentru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exploatare</w:t>
      </w:r>
      <w:proofErr w:type="spellEnd"/>
      <w:r w:rsidRPr="00052D78">
        <w:rPr>
          <w:rFonts w:asciiTheme="minorHAnsi" w:hAnsiTheme="minorHAnsi" w:cs="Tahoma"/>
        </w:rPr>
        <w:t xml:space="preserve">, </w:t>
      </w:r>
      <w:proofErr w:type="spellStart"/>
      <w:r w:rsidRPr="00052D78">
        <w:rPr>
          <w:rFonts w:asciiTheme="minorHAnsi" w:hAnsiTheme="minorHAnsi" w:cs="Tahoma"/>
        </w:rPr>
        <w:t>prin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amplasarea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containerelor</w:t>
      </w:r>
      <w:proofErr w:type="spellEnd"/>
      <w:r w:rsidRPr="00052D78">
        <w:rPr>
          <w:rFonts w:asciiTheme="minorHAnsi" w:hAnsiTheme="minorHAnsi" w:cs="Tahoma"/>
        </w:rPr>
        <w:t xml:space="preserve"> mobile </w:t>
      </w:r>
      <w:proofErr w:type="spellStart"/>
      <w:r w:rsidRPr="00052D78">
        <w:rPr>
          <w:rFonts w:asciiTheme="minorHAnsi" w:hAnsiTheme="minorHAnsi" w:cs="Tahoma"/>
        </w:rPr>
        <w:t>destinate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birourilor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şi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vestiarelor</w:t>
      </w:r>
      <w:proofErr w:type="spellEnd"/>
      <w:r w:rsidRPr="00052D78">
        <w:rPr>
          <w:rFonts w:asciiTheme="minorHAnsi" w:hAnsiTheme="minorHAnsi" w:cs="Tahoma"/>
        </w:rPr>
        <w:t xml:space="preserve">, </w:t>
      </w:r>
      <w:proofErr w:type="spellStart"/>
      <w:r w:rsidRPr="00052D78">
        <w:rPr>
          <w:rFonts w:asciiTheme="minorHAnsi" w:hAnsiTheme="minorHAnsi" w:cs="Tahoma"/>
        </w:rPr>
        <w:t>amplasarea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utilajelor</w:t>
      </w:r>
      <w:proofErr w:type="spellEnd"/>
      <w:r w:rsidRPr="00052D78">
        <w:rPr>
          <w:rFonts w:asciiTheme="minorHAnsi" w:hAnsiTheme="minorHAnsi" w:cs="Tahoma"/>
        </w:rPr>
        <w:t xml:space="preserve"> mobile, a </w:t>
      </w:r>
      <w:proofErr w:type="spellStart"/>
      <w:r w:rsidRPr="00052D78">
        <w:rPr>
          <w:rFonts w:asciiTheme="minorHAnsi" w:hAnsiTheme="minorHAnsi" w:cs="Tahoma"/>
        </w:rPr>
        <w:t>generatorului</w:t>
      </w:r>
      <w:proofErr w:type="spellEnd"/>
      <w:r w:rsidRPr="00052D78">
        <w:rPr>
          <w:rFonts w:asciiTheme="minorHAnsi" w:hAnsiTheme="minorHAnsi" w:cs="Tahoma"/>
        </w:rPr>
        <w:t xml:space="preserve"> de </w:t>
      </w:r>
      <w:proofErr w:type="spellStart"/>
      <w:r w:rsidRPr="00052D78">
        <w:rPr>
          <w:rFonts w:asciiTheme="minorHAnsi" w:hAnsiTheme="minorHAnsi" w:cs="Tahoma"/>
        </w:rPr>
        <w:t>curent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mobil</w:t>
      </w:r>
      <w:proofErr w:type="spellEnd"/>
      <w:r w:rsidRPr="00052D78">
        <w:rPr>
          <w:rFonts w:asciiTheme="minorHAnsi" w:hAnsiTheme="minorHAnsi" w:cs="Tahoma"/>
        </w:rPr>
        <w:t>, etc.</w:t>
      </w:r>
      <w:r>
        <w:rPr>
          <w:rFonts w:asciiTheme="minorHAnsi" w:hAnsiTheme="minorHAnsi" w:cs="Tahoma"/>
        </w:rPr>
        <w:t xml:space="preserve">; </w:t>
      </w:r>
      <w:proofErr w:type="spellStart"/>
      <w:r w:rsidRPr="00052D78">
        <w:rPr>
          <w:rFonts w:asciiTheme="minorHAnsi" w:hAnsiTheme="minorHAnsi" w:cs="Tahoma"/>
        </w:rPr>
        <w:t>realizarea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unui</w:t>
      </w:r>
      <w:proofErr w:type="spellEnd"/>
      <w:r w:rsidRPr="00052D78">
        <w:rPr>
          <w:rFonts w:asciiTheme="minorHAnsi" w:hAnsiTheme="minorHAnsi" w:cs="Tahoma"/>
        </w:rPr>
        <w:t xml:space="preserve"> drum de </w:t>
      </w:r>
      <w:proofErr w:type="spellStart"/>
      <w:r w:rsidRPr="00052D78">
        <w:rPr>
          <w:rFonts w:asciiTheme="minorHAnsi" w:hAnsiTheme="minorHAnsi" w:cs="Tahoma"/>
        </w:rPr>
        <w:t>exploatare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pe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domeniul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privat</w:t>
      </w:r>
      <w:proofErr w:type="spellEnd"/>
    </w:p>
    <w:p w:rsidR="00052D78" w:rsidRPr="00052D78" w:rsidRDefault="00052D78" w:rsidP="00052D78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</w:rPr>
      </w:pPr>
      <w:proofErr w:type="spellStart"/>
      <w:r w:rsidRPr="00052D78">
        <w:rPr>
          <w:rFonts w:asciiTheme="minorHAnsi" w:hAnsiTheme="minorHAnsi" w:cs="Tahoma"/>
        </w:rPr>
        <w:t>faza</w:t>
      </w:r>
      <w:proofErr w:type="spellEnd"/>
      <w:r w:rsidRPr="00052D78">
        <w:rPr>
          <w:rFonts w:asciiTheme="minorHAnsi" w:hAnsiTheme="minorHAnsi" w:cs="Tahoma"/>
        </w:rPr>
        <w:t xml:space="preserve"> 2: </w:t>
      </w:r>
      <w:proofErr w:type="spellStart"/>
      <w:r w:rsidRPr="00052D78">
        <w:rPr>
          <w:rFonts w:asciiTheme="minorHAnsi" w:hAnsiTheme="minorHAnsi" w:cs="Tahoma"/>
        </w:rPr>
        <w:t>extinderea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exploatării</w:t>
      </w:r>
      <w:proofErr w:type="spellEnd"/>
      <w:r w:rsidRPr="00052D78">
        <w:rPr>
          <w:rFonts w:asciiTheme="minorHAnsi" w:hAnsiTheme="minorHAnsi" w:cs="Tahoma"/>
        </w:rPr>
        <w:t xml:space="preserve"> </w:t>
      </w:r>
      <w:r w:rsidR="00910574" w:rsidRPr="00052D78">
        <w:rPr>
          <w:rFonts w:asciiTheme="minorHAnsi" w:hAnsiTheme="minorHAnsi" w:cs="Tahoma"/>
        </w:rPr>
        <w:t xml:space="preserve">a </w:t>
      </w:r>
      <w:proofErr w:type="spellStart"/>
      <w:r w:rsidR="00910574">
        <w:rPr>
          <w:rFonts w:asciiTheme="minorHAnsi" w:hAnsiTheme="minorHAnsi" w:cs="Tahoma"/>
        </w:rPr>
        <w:t>agregatelor</w:t>
      </w:r>
      <w:proofErr w:type="spellEnd"/>
      <w:r w:rsidR="00910574">
        <w:rPr>
          <w:rFonts w:asciiTheme="minorHAnsi" w:hAnsiTheme="minorHAnsi" w:cs="Tahoma"/>
        </w:rPr>
        <w:t xml:space="preserve"> </w:t>
      </w:r>
      <w:proofErr w:type="spellStart"/>
      <w:r w:rsidR="00910574">
        <w:rPr>
          <w:rFonts w:asciiTheme="minorHAnsi" w:hAnsiTheme="minorHAnsi" w:cs="Tahoma"/>
        </w:rPr>
        <w:t>minerale</w:t>
      </w:r>
      <w:proofErr w:type="spellEnd"/>
      <w:r w:rsidR="00910574"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până</w:t>
      </w:r>
      <w:proofErr w:type="spellEnd"/>
      <w:r w:rsidRPr="00052D78">
        <w:rPr>
          <w:rFonts w:asciiTheme="minorHAnsi" w:hAnsiTheme="minorHAnsi" w:cs="Tahoma"/>
        </w:rPr>
        <w:t xml:space="preserve"> la </w:t>
      </w:r>
      <w:proofErr w:type="spellStart"/>
      <w:r w:rsidRPr="00052D78">
        <w:rPr>
          <w:rFonts w:asciiTheme="minorHAnsi" w:hAnsiTheme="minorHAnsi" w:cs="Tahoma"/>
        </w:rPr>
        <w:t>ocuparea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perimetrului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propus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pentru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exploatarea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agregatelor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miner</w:t>
      </w:r>
      <w:r w:rsidR="000A5A00">
        <w:rPr>
          <w:rFonts w:asciiTheme="minorHAnsi" w:hAnsiTheme="minorHAnsi" w:cs="Tahoma"/>
        </w:rPr>
        <w:t>ale</w:t>
      </w:r>
      <w:proofErr w:type="spellEnd"/>
      <w:r w:rsidR="000A5A00">
        <w:rPr>
          <w:rFonts w:asciiTheme="minorHAnsi" w:hAnsiTheme="minorHAnsi" w:cs="Tahoma"/>
        </w:rPr>
        <w:t xml:space="preserve"> (</w:t>
      </w:r>
      <w:proofErr w:type="spellStart"/>
      <w:r w:rsidR="000A5A00">
        <w:rPr>
          <w:rFonts w:asciiTheme="minorHAnsi" w:hAnsiTheme="minorHAnsi" w:cs="Tahoma"/>
        </w:rPr>
        <w:t>suprafață</w:t>
      </w:r>
      <w:proofErr w:type="spellEnd"/>
      <w:r w:rsidR="000A5A00">
        <w:rPr>
          <w:rFonts w:asciiTheme="minorHAnsi" w:hAnsiTheme="minorHAnsi" w:cs="Tahoma"/>
        </w:rPr>
        <w:t xml:space="preserve"> </w:t>
      </w:r>
      <w:proofErr w:type="spellStart"/>
      <w:r w:rsidR="000A5A00">
        <w:rPr>
          <w:rFonts w:asciiTheme="minorHAnsi" w:hAnsiTheme="minorHAnsi" w:cs="Tahoma"/>
        </w:rPr>
        <w:t>perimetru</w:t>
      </w:r>
      <w:proofErr w:type="spellEnd"/>
      <w:r w:rsidR="000A5A00">
        <w:rPr>
          <w:rFonts w:asciiTheme="minorHAnsi" w:hAnsiTheme="minorHAnsi" w:cs="Tahoma"/>
        </w:rPr>
        <w:t xml:space="preserve"> = 12,</w:t>
      </w:r>
      <w:r w:rsidR="00910574">
        <w:rPr>
          <w:rFonts w:asciiTheme="minorHAnsi" w:hAnsiTheme="minorHAnsi" w:cs="Tahoma"/>
        </w:rPr>
        <w:t>7665</w:t>
      </w:r>
      <w:r w:rsidRPr="00052D78">
        <w:rPr>
          <w:rFonts w:asciiTheme="minorHAnsi" w:hAnsiTheme="minorHAnsi" w:cs="Tahoma"/>
        </w:rPr>
        <w:t xml:space="preserve"> ha)</w:t>
      </w:r>
      <w:r>
        <w:rPr>
          <w:rFonts w:asciiTheme="minorHAnsi" w:hAnsiTheme="minorHAnsi" w:cs="Tahoma"/>
        </w:rPr>
        <w:t xml:space="preserve">; </w:t>
      </w:r>
      <w:proofErr w:type="spellStart"/>
      <w:r w:rsidRPr="00052D78">
        <w:rPr>
          <w:rFonts w:asciiTheme="minorHAnsi" w:hAnsiTheme="minorHAnsi" w:cs="Tahoma"/>
        </w:rPr>
        <w:t>menţinerea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drumului</w:t>
      </w:r>
      <w:proofErr w:type="spellEnd"/>
      <w:r w:rsidRPr="00052D78">
        <w:rPr>
          <w:rFonts w:asciiTheme="minorHAnsi" w:hAnsiTheme="minorHAnsi" w:cs="Tahoma"/>
        </w:rPr>
        <w:t xml:space="preserve"> de </w:t>
      </w:r>
      <w:proofErr w:type="spellStart"/>
      <w:r w:rsidRPr="00052D78">
        <w:rPr>
          <w:rFonts w:asciiTheme="minorHAnsi" w:hAnsiTheme="minorHAnsi" w:cs="Tahoma"/>
        </w:rPr>
        <w:t>exploatare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privat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pe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terenul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beneficiarului</w:t>
      </w:r>
      <w:proofErr w:type="spellEnd"/>
      <w:r w:rsidRPr="00052D78">
        <w:rPr>
          <w:rFonts w:asciiTheme="minorHAnsi" w:hAnsiTheme="minorHAnsi" w:cs="Tahoma"/>
        </w:rPr>
        <w:t xml:space="preserve">, </w:t>
      </w:r>
      <w:proofErr w:type="spellStart"/>
      <w:r w:rsidRPr="00052D78">
        <w:rPr>
          <w:rFonts w:asciiTheme="minorHAnsi" w:hAnsiTheme="minorHAnsi" w:cs="Tahoma"/>
        </w:rPr>
        <w:t>pentru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optimizarea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procesului</w:t>
      </w:r>
      <w:proofErr w:type="spellEnd"/>
      <w:r w:rsidRPr="00052D78">
        <w:rPr>
          <w:rFonts w:asciiTheme="minorHAnsi" w:hAnsiTheme="minorHAnsi" w:cs="Tahoma"/>
        </w:rPr>
        <w:t xml:space="preserve"> de transport a </w:t>
      </w:r>
      <w:proofErr w:type="spellStart"/>
      <w:r w:rsidRPr="00052D78">
        <w:rPr>
          <w:rFonts w:asciiTheme="minorHAnsi" w:hAnsiTheme="minorHAnsi" w:cs="Tahoma"/>
        </w:rPr>
        <w:t>agregatelor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minerale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extrase</w:t>
      </w:r>
      <w:proofErr w:type="spellEnd"/>
    </w:p>
    <w:p w:rsidR="00E65E25" w:rsidRPr="00052D78" w:rsidRDefault="00052D78" w:rsidP="00052D78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</w:rPr>
      </w:pPr>
      <w:proofErr w:type="spellStart"/>
      <w:proofErr w:type="gramStart"/>
      <w:r w:rsidRPr="00052D78">
        <w:rPr>
          <w:rFonts w:asciiTheme="minorHAnsi" w:hAnsiTheme="minorHAnsi" w:cs="Tahoma"/>
        </w:rPr>
        <w:t>faza</w:t>
      </w:r>
      <w:proofErr w:type="spellEnd"/>
      <w:proofErr w:type="gramEnd"/>
      <w:r w:rsidRPr="00052D78">
        <w:rPr>
          <w:rFonts w:asciiTheme="minorHAnsi" w:hAnsiTheme="minorHAnsi" w:cs="Tahoma"/>
        </w:rPr>
        <w:t xml:space="preserve"> 3:</w:t>
      </w:r>
      <w:r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amenajarea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unui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luciu</w:t>
      </w:r>
      <w:proofErr w:type="spellEnd"/>
      <w:r w:rsidRPr="00052D78">
        <w:rPr>
          <w:rFonts w:asciiTheme="minorHAnsi" w:hAnsiTheme="minorHAnsi" w:cs="Tahoma"/>
        </w:rPr>
        <w:t xml:space="preserve"> de </w:t>
      </w:r>
      <w:proofErr w:type="spellStart"/>
      <w:r w:rsidRPr="00052D78">
        <w:rPr>
          <w:rFonts w:asciiTheme="minorHAnsi" w:hAnsiTheme="minorHAnsi" w:cs="Tahoma"/>
        </w:rPr>
        <w:t>apă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pe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terenul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excavat</w:t>
      </w:r>
      <w:proofErr w:type="spellEnd"/>
      <w:r w:rsidRPr="00052D78">
        <w:rPr>
          <w:rFonts w:asciiTheme="minorHAnsi" w:hAnsiTheme="minorHAnsi" w:cs="Tahoma"/>
        </w:rPr>
        <w:t xml:space="preserve">, cu zone </w:t>
      </w:r>
      <w:proofErr w:type="spellStart"/>
      <w:r w:rsidRPr="00052D78">
        <w:rPr>
          <w:rFonts w:asciiTheme="minorHAnsi" w:hAnsiTheme="minorHAnsi" w:cs="Tahoma"/>
        </w:rPr>
        <w:t>verzi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amenajate</w:t>
      </w:r>
      <w:proofErr w:type="spellEnd"/>
      <w:r w:rsidRPr="00052D78">
        <w:rPr>
          <w:rFonts w:asciiTheme="minorHAnsi" w:hAnsiTheme="minorHAnsi" w:cs="Tahoma"/>
        </w:rPr>
        <w:t xml:space="preserve">, </w:t>
      </w:r>
      <w:proofErr w:type="spellStart"/>
      <w:r w:rsidRPr="00052D78">
        <w:rPr>
          <w:rFonts w:asciiTheme="minorHAnsi" w:hAnsiTheme="minorHAnsi" w:cs="Tahoma"/>
        </w:rPr>
        <w:t>alei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pietonale</w:t>
      </w:r>
      <w:proofErr w:type="spellEnd"/>
      <w:r w:rsidRPr="00052D78">
        <w:rPr>
          <w:rFonts w:asciiTheme="minorHAnsi" w:hAnsiTheme="minorHAnsi" w:cs="Tahoma"/>
        </w:rPr>
        <w:t xml:space="preserve">, </w:t>
      </w:r>
      <w:proofErr w:type="spellStart"/>
      <w:r w:rsidRPr="00052D78">
        <w:rPr>
          <w:rFonts w:asciiTheme="minorHAnsi" w:hAnsiTheme="minorHAnsi" w:cs="Tahoma"/>
        </w:rPr>
        <w:t>platforme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gospodăreşti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şi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amenajări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tehnico-edilitare</w:t>
      </w:r>
      <w:proofErr w:type="spellEnd"/>
      <w:r w:rsidRPr="00052D78">
        <w:rPr>
          <w:rFonts w:asciiTheme="minorHAnsi" w:hAnsiTheme="minorHAnsi" w:cs="Tahoma"/>
        </w:rPr>
        <w:t xml:space="preserve">, </w:t>
      </w:r>
      <w:proofErr w:type="spellStart"/>
      <w:r w:rsidRPr="00052D78">
        <w:rPr>
          <w:rFonts w:asciiTheme="minorHAnsi" w:hAnsiTheme="minorHAnsi" w:cs="Tahoma"/>
        </w:rPr>
        <w:t>accese</w:t>
      </w:r>
      <w:proofErr w:type="spellEnd"/>
      <w:r w:rsidRPr="00052D78">
        <w:rPr>
          <w:rFonts w:asciiTheme="minorHAnsi" w:hAnsiTheme="minorHAnsi" w:cs="Tahoma"/>
        </w:rPr>
        <w:t xml:space="preserve"> </w:t>
      </w:r>
      <w:proofErr w:type="spellStart"/>
      <w:r w:rsidRPr="00052D78">
        <w:rPr>
          <w:rFonts w:asciiTheme="minorHAnsi" w:hAnsiTheme="minorHAnsi" w:cs="Tahoma"/>
        </w:rPr>
        <w:t>carosabile</w:t>
      </w:r>
      <w:proofErr w:type="spellEnd"/>
      <w:r w:rsidRPr="00052D78">
        <w:rPr>
          <w:rFonts w:asciiTheme="minorHAnsi" w:hAnsiTheme="minorHAnsi" w:cs="Tahoma"/>
        </w:rPr>
        <w:t>.</w:t>
      </w:r>
    </w:p>
    <w:p w:rsidR="00BF1952" w:rsidRPr="00235174" w:rsidRDefault="00E65E25" w:rsidP="00052D78">
      <w:pPr>
        <w:spacing w:before="120"/>
        <w:ind w:left="181"/>
        <w:jc w:val="both"/>
        <w:rPr>
          <w:rFonts w:asciiTheme="minorHAnsi" w:hAnsiTheme="minorHAnsi" w:cs="Tahoma"/>
        </w:rPr>
      </w:pPr>
      <w:r w:rsidRPr="00235174">
        <w:rPr>
          <w:rFonts w:asciiTheme="minorHAnsi" w:hAnsiTheme="minorHAnsi" w:cs="Tahoma"/>
        </w:rPr>
        <w:t xml:space="preserve">  </w:t>
      </w:r>
      <w:r w:rsidR="00BF1952" w:rsidRPr="00235174">
        <w:rPr>
          <w:rFonts w:asciiTheme="minorHAnsi" w:hAnsiTheme="minorHAnsi" w:cs="Tahoma"/>
        </w:rPr>
        <w:t xml:space="preserve">  </w:t>
      </w:r>
      <w:r w:rsidRPr="00235174">
        <w:rPr>
          <w:rFonts w:asciiTheme="minorHAnsi" w:hAnsiTheme="minorHAnsi" w:cs="Tahoma"/>
        </w:rPr>
        <w:t xml:space="preserve"> </w:t>
      </w:r>
      <w:proofErr w:type="spellStart"/>
      <w:r w:rsidRPr="00235174">
        <w:rPr>
          <w:rFonts w:asciiTheme="minorHAnsi" w:hAnsiTheme="minorHAnsi" w:cs="Tahoma"/>
        </w:rPr>
        <w:t>Cei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interesati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vor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trimite</w:t>
      </w:r>
      <w:proofErr w:type="spellEnd"/>
      <w:r w:rsidR="00052D78">
        <w:rPr>
          <w:rFonts w:asciiTheme="minorHAnsi" w:hAnsiTheme="minorHAnsi" w:cs="Tahoma"/>
        </w:rPr>
        <w:t xml:space="preserve"> la </w:t>
      </w:r>
      <w:proofErr w:type="spellStart"/>
      <w:r w:rsidR="00052D78">
        <w:rPr>
          <w:rFonts w:asciiTheme="minorHAnsi" w:hAnsiTheme="minorHAnsi" w:cs="Tahoma"/>
        </w:rPr>
        <w:t>Primă</w:t>
      </w:r>
      <w:r w:rsidRPr="00235174">
        <w:rPr>
          <w:rFonts w:asciiTheme="minorHAnsi" w:hAnsiTheme="minorHAnsi" w:cs="Tahoma"/>
        </w:rPr>
        <w:t>ria</w:t>
      </w:r>
      <w:proofErr w:type="spellEnd"/>
      <w:r w:rsidRPr="00235174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comunei</w:t>
      </w:r>
      <w:proofErr w:type="spellEnd"/>
      <w:r w:rsidR="00052D78">
        <w:rPr>
          <w:rFonts w:asciiTheme="minorHAnsi" w:hAnsiTheme="minorHAnsi" w:cs="Tahoma"/>
        </w:rPr>
        <w:t xml:space="preserve"> Conop </w:t>
      </w:r>
      <w:proofErr w:type="spellStart"/>
      <w:r w:rsidR="00052D78">
        <w:rPr>
          <w:rFonts w:asciiTheme="minorHAnsi" w:hAnsiTheme="minorHAnsi" w:cs="Tahoma"/>
        </w:rPr>
        <w:t>observaț</w:t>
      </w:r>
      <w:r w:rsidRPr="00235174">
        <w:rPr>
          <w:rFonts w:asciiTheme="minorHAnsi" w:hAnsiTheme="minorHAnsi" w:cs="Tahoma"/>
        </w:rPr>
        <w:t>ii</w:t>
      </w:r>
      <w:proofErr w:type="spellEnd"/>
      <w:r w:rsidRPr="00235174">
        <w:rPr>
          <w:rFonts w:asciiTheme="minorHAnsi" w:hAnsiTheme="minorHAnsi" w:cs="Tahoma"/>
        </w:rPr>
        <w:t>,</w:t>
      </w:r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comentarii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sau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semnălari</w:t>
      </w:r>
      <w:proofErr w:type="spellEnd"/>
      <w:r w:rsidR="00052D78">
        <w:rPr>
          <w:rFonts w:asciiTheme="minorHAnsi" w:hAnsiTheme="minorHAnsi" w:cs="Tahoma"/>
        </w:rPr>
        <w:t xml:space="preserve">  cu </w:t>
      </w:r>
      <w:proofErr w:type="spellStart"/>
      <w:r w:rsidR="00052D78">
        <w:rPr>
          <w:rFonts w:asciiTheme="minorHAnsi" w:hAnsiTheme="minorHAnsi" w:cs="Tahoma"/>
        </w:rPr>
        <w:t>privire</w:t>
      </w:r>
      <w:proofErr w:type="spellEnd"/>
      <w:r w:rsidR="00052D78">
        <w:rPr>
          <w:rFonts w:asciiTheme="minorHAnsi" w:hAnsiTheme="minorHAnsi" w:cs="Tahoma"/>
        </w:rPr>
        <w:t xml:space="preserve"> la </w:t>
      </w:r>
      <w:proofErr w:type="spellStart"/>
      <w:r w:rsidR="00052D78">
        <w:rPr>
          <w:rFonts w:asciiTheme="minorHAnsi" w:hAnsiTheme="minorHAnsi" w:cs="Tahoma"/>
        </w:rPr>
        <w:t>intenția</w:t>
      </w:r>
      <w:proofErr w:type="spellEnd"/>
      <w:r w:rsidR="00052D78">
        <w:rPr>
          <w:rFonts w:asciiTheme="minorHAnsi" w:hAnsiTheme="minorHAnsi" w:cs="Tahoma"/>
        </w:rPr>
        <w:t xml:space="preserve"> de </w:t>
      </w:r>
      <w:proofErr w:type="spellStart"/>
      <w:r w:rsidR="00052D78">
        <w:rPr>
          <w:rFonts w:asciiTheme="minorHAnsi" w:hAnsiTheme="minorHAnsi" w:cs="Tahoma"/>
        </w:rPr>
        <w:t>elaborare</w:t>
      </w:r>
      <w:proofErr w:type="spellEnd"/>
      <w:r w:rsidR="00052D78">
        <w:rPr>
          <w:rFonts w:asciiTheme="minorHAnsi" w:hAnsiTheme="minorHAnsi" w:cs="Tahoma"/>
        </w:rPr>
        <w:t xml:space="preserve"> PUZ î</w:t>
      </w:r>
      <w:r w:rsidRPr="00235174">
        <w:rPr>
          <w:rFonts w:asciiTheme="minorHAnsi" w:hAnsiTheme="minorHAnsi" w:cs="Tahoma"/>
        </w:rPr>
        <w:t xml:space="preserve">n </w:t>
      </w:r>
      <w:proofErr w:type="spellStart"/>
      <w:r w:rsidRPr="00235174">
        <w:rPr>
          <w:rFonts w:asciiTheme="minorHAnsi" w:hAnsiTheme="minorHAnsi" w:cs="Tahoma"/>
        </w:rPr>
        <w:t>termen</w:t>
      </w:r>
      <w:proofErr w:type="spellEnd"/>
      <w:r w:rsidRPr="00235174">
        <w:rPr>
          <w:rFonts w:asciiTheme="minorHAnsi" w:hAnsiTheme="minorHAnsi" w:cs="Tahoma"/>
        </w:rPr>
        <w:t xml:space="preserve"> de </w:t>
      </w:r>
      <w:r w:rsidR="00BF1952" w:rsidRPr="00235174">
        <w:rPr>
          <w:rFonts w:asciiTheme="minorHAnsi" w:hAnsiTheme="minorHAnsi" w:cs="Tahoma"/>
        </w:rPr>
        <w:t xml:space="preserve">10 </w:t>
      </w:r>
      <w:proofErr w:type="spellStart"/>
      <w:r w:rsidR="00BF1952" w:rsidRPr="00235174">
        <w:rPr>
          <w:rFonts w:asciiTheme="minorHAnsi" w:hAnsiTheme="minorHAnsi" w:cs="Tahoma"/>
        </w:rPr>
        <w:t>zile</w:t>
      </w:r>
      <w:proofErr w:type="spellEnd"/>
      <w:r w:rsidR="00BF1952" w:rsidRPr="00235174">
        <w:rPr>
          <w:rFonts w:asciiTheme="minorHAnsi" w:hAnsiTheme="minorHAnsi" w:cs="Tahoma"/>
        </w:rPr>
        <w:t xml:space="preserve"> </w:t>
      </w:r>
      <w:proofErr w:type="spellStart"/>
      <w:r w:rsidR="00BF1952" w:rsidRPr="00235174">
        <w:rPr>
          <w:rFonts w:asciiTheme="minorHAnsi" w:hAnsiTheme="minorHAnsi" w:cs="Tahoma"/>
        </w:rPr>
        <w:t>calendaristice</w:t>
      </w:r>
      <w:proofErr w:type="spellEnd"/>
      <w:r w:rsidR="00BF1952" w:rsidRPr="00235174">
        <w:rPr>
          <w:rFonts w:asciiTheme="minorHAnsi" w:hAnsiTheme="minorHAnsi" w:cs="Tahoma"/>
        </w:rPr>
        <w:t>,</w:t>
      </w:r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iar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ră</w:t>
      </w:r>
      <w:r w:rsidR="00BF1952" w:rsidRPr="00235174">
        <w:rPr>
          <w:rFonts w:asciiTheme="minorHAnsi" w:hAnsiTheme="minorHAnsi" w:cs="Tahoma"/>
        </w:rPr>
        <w:t>spun</w:t>
      </w:r>
      <w:r w:rsidR="00052D78">
        <w:rPr>
          <w:rFonts w:asciiTheme="minorHAnsi" w:hAnsiTheme="minorHAnsi" w:cs="Tahoma"/>
        </w:rPr>
        <w:t>surile</w:t>
      </w:r>
      <w:proofErr w:type="spellEnd"/>
      <w:r w:rsidR="00052D78">
        <w:rPr>
          <w:rFonts w:asciiTheme="minorHAnsi" w:hAnsiTheme="minorHAnsi" w:cs="Tahoma"/>
        </w:rPr>
        <w:t xml:space="preserve"> la </w:t>
      </w:r>
      <w:proofErr w:type="spellStart"/>
      <w:r w:rsidR="00052D78">
        <w:rPr>
          <w:rFonts w:asciiTheme="minorHAnsi" w:hAnsiTheme="minorHAnsi" w:cs="Tahoma"/>
        </w:rPr>
        <w:t>acestea</w:t>
      </w:r>
      <w:proofErr w:type="spellEnd"/>
      <w:r w:rsidR="00052D78">
        <w:rPr>
          <w:rFonts w:asciiTheme="minorHAnsi" w:hAnsiTheme="minorHAnsi" w:cs="Tahoma"/>
        </w:rPr>
        <w:t xml:space="preserve"> se </w:t>
      </w:r>
      <w:proofErr w:type="spellStart"/>
      <w:r w:rsidR="00052D78">
        <w:rPr>
          <w:rFonts w:asciiTheme="minorHAnsi" w:hAnsiTheme="minorHAnsi" w:cs="Tahoma"/>
        </w:rPr>
        <w:t>vor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posta</w:t>
      </w:r>
      <w:proofErr w:type="spellEnd"/>
      <w:r w:rsidR="00052D78">
        <w:rPr>
          <w:rFonts w:asciiTheme="minorHAnsi" w:hAnsiTheme="minorHAnsi" w:cs="Tahoma"/>
        </w:rPr>
        <w:t xml:space="preserve"> și </w:t>
      </w:r>
      <w:proofErr w:type="spellStart"/>
      <w:r w:rsidR="00052D78">
        <w:rPr>
          <w:rFonts w:asciiTheme="minorHAnsi" w:hAnsiTheme="minorHAnsi" w:cs="Tahoma"/>
        </w:rPr>
        <w:t>afișa</w:t>
      </w:r>
      <w:proofErr w:type="spellEnd"/>
      <w:r w:rsidR="00052D78">
        <w:rPr>
          <w:rFonts w:asciiTheme="minorHAnsi" w:hAnsiTheme="minorHAnsi" w:cs="Tahoma"/>
        </w:rPr>
        <w:t xml:space="preserve"> î</w:t>
      </w:r>
      <w:r w:rsidR="00BF1952" w:rsidRPr="00235174">
        <w:rPr>
          <w:rFonts w:asciiTheme="minorHAnsi" w:hAnsiTheme="minorHAnsi" w:cs="Tahoma"/>
        </w:rPr>
        <w:t xml:space="preserve">n maxim 10 </w:t>
      </w:r>
      <w:proofErr w:type="spellStart"/>
      <w:r w:rsidR="00BF1952" w:rsidRPr="00235174">
        <w:rPr>
          <w:rFonts w:asciiTheme="minorHAnsi" w:hAnsiTheme="minorHAnsi" w:cs="Tahoma"/>
        </w:rPr>
        <w:t>zile</w:t>
      </w:r>
      <w:proofErr w:type="spellEnd"/>
      <w:r w:rsidR="00BF1952" w:rsidRPr="00235174">
        <w:rPr>
          <w:rFonts w:asciiTheme="minorHAnsi" w:hAnsiTheme="minorHAnsi" w:cs="Tahoma"/>
        </w:rPr>
        <w:t xml:space="preserve"> </w:t>
      </w:r>
      <w:proofErr w:type="spellStart"/>
      <w:r w:rsidR="00BF1952" w:rsidRPr="00235174">
        <w:rPr>
          <w:rFonts w:asciiTheme="minorHAnsi" w:hAnsiTheme="minorHAnsi" w:cs="Tahoma"/>
        </w:rPr>
        <w:t>cal</w:t>
      </w:r>
      <w:r w:rsidR="00052D78">
        <w:rPr>
          <w:rFonts w:asciiTheme="minorHAnsi" w:hAnsiTheme="minorHAnsi" w:cs="Tahoma"/>
        </w:rPr>
        <w:t>endaristice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pe</w:t>
      </w:r>
      <w:proofErr w:type="spellEnd"/>
      <w:r w:rsidR="00052D78">
        <w:rPr>
          <w:rFonts w:asciiTheme="minorHAnsi" w:hAnsiTheme="minorHAnsi" w:cs="Tahoma"/>
        </w:rPr>
        <w:t xml:space="preserve"> site-</w:t>
      </w:r>
      <w:proofErr w:type="spellStart"/>
      <w:r w:rsidR="00052D78">
        <w:rPr>
          <w:rFonts w:asciiTheme="minorHAnsi" w:hAnsiTheme="minorHAnsi" w:cs="Tahoma"/>
        </w:rPr>
        <w:t>ul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propriu</w:t>
      </w:r>
      <w:proofErr w:type="spellEnd"/>
      <w:r w:rsidR="00052D78">
        <w:rPr>
          <w:rFonts w:asciiTheme="minorHAnsi" w:hAnsiTheme="minorHAnsi" w:cs="Tahoma"/>
        </w:rPr>
        <w:t xml:space="preserve"> și la </w:t>
      </w:r>
      <w:proofErr w:type="spellStart"/>
      <w:r w:rsidR="00052D78">
        <w:rPr>
          <w:rFonts w:asciiTheme="minorHAnsi" w:hAnsiTheme="minorHAnsi" w:cs="Tahoma"/>
        </w:rPr>
        <w:t>sediul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primă</w:t>
      </w:r>
      <w:r w:rsidR="00BF1952" w:rsidRPr="00235174">
        <w:rPr>
          <w:rFonts w:asciiTheme="minorHAnsi" w:hAnsiTheme="minorHAnsi" w:cs="Tahoma"/>
        </w:rPr>
        <w:t>riei</w:t>
      </w:r>
      <w:proofErr w:type="spellEnd"/>
      <w:r w:rsidR="00BF1952" w:rsidRPr="00235174">
        <w:rPr>
          <w:rFonts w:asciiTheme="minorHAnsi" w:hAnsiTheme="minorHAnsi" w:cs="Tahoma"/>
        </w:rPr>
        <w:t>.</w:t>
      </w:r>
    </w:p>
    <w:p w:rsidR="00BF1952" w:rsidRPr="00235174" w:rsidRDefault="00BF1952" w:rsidP="00C730FA">
      <w:pPr>
        <w:ind w:left="180"/>
        <w:jc w:val="both"/>
        <w:rPr>
          <w:rFonts w:asciiTheme="minorHAnsi" w:hAnsiTheme="minorHAnsi" w:cs="Tahoma"/>
        </w:rPr>
      </w:pPr>
    </w:p>
    <w:p w:rsidR="00BF1952" w:rsidRPr="00235174" w:rsidRDefault="00BF1952" w:rsidP="00C730FA">
      <w:pPr>
        <w:ind w:left="180"/>
        <w:jc w:val="both"/>
        <w:rPr>
          <w:rFonts w:asciiTheme="minorHAnsi" w:hAnsiTheme="minorHAnsi" w:cs="Tahoma"/>
        </w:rPr>
      </w:pPr>
      <w:r w:rsidRPr="00235174">
        <w:rPr>
          <w:rFonts w:asciiTheme="minorHAnsi" w:hAnsiTheme="minorHAnsi" w:cs="Tahoma"/>
        </w:rPr>
        <w:t xml:space="preserve">      </w:t>
      </w:r>
      <w:proofErr w:type="spellStart"/>
      <w:r w:rsidRPr="00235174">
        <w:rPr>
          <w:rFonts w:asciiTheme="minorHAnsi" w:hAnsiTheme="minorHAnsi" w:cs="Tahoma"/>
        </w:rPr>
        <w:t>Persoan</w:t>
      </w:r>
      <w:r w:rsidR="00052D78">
        <w:rPr>
          <w:rFonts w:asciiTheme="minorHAnsi" w:hAnsiTheme="minorHAnsi" w:cs="Tahoma"/>
        </w:rPr>
        <w:t>ele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responsabile</w:t>
      </w:r>
      <w:proofErr w:type="spellEnd"/>
      <w:r w:rsidR="00052D78">
        <w:rPr>
          <w:rFonts w:asciiTheme="minorHAnsi" w:hAnsiTheme="minorHAnsi" w:cs="Tahoma"/>
        </w:rPr>
        <w:t xml:space="preserve"> cu </w:t>
      </w:r>
      <w:proofErr w:type="spellStart"/>
      <w:r w:rsidR="00052D78">
        <w:rPr>
          <w:rFonts w:asciiTheme="minorHAnsi" w:hAnsiTheme="minorHAnsi" w:cs="Tahoma"/>
        </w:rPr>
        <w:t>informarea</w:t>
      </w:r>
      <w:proofErr w:type="spellEnd"/>
      <w:r w:rsidR="00052D78">
        <w:rPr>
          <w:rFonts w:asciiTheme="minorHAnsi" w:hAnsiTheme="minorHAnsi" w:cs="Tahoma"/>
        </w:rPr>
        <w:t xml:space="preserve"> și </w:t>
      </w:r>
      <w:proofErr w:type="spellStart"/>
      <w:r w:rsidR="00052D78">
        <w:rPr>
          <w:rFonts w:asciiTheme="minorHAnsi" w:hAnsiTheme="minorHAnsi" w:cs="Tahoma"/>
        </w:rPr>
        <w:t>consultarea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publicului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sunt</w:t>
      </w:r>
      <w:proofErr w:type="spellEnd"/>
      <w:r w:rsidRPr="00235174">
        <w:rPr>
          <w:rFonts w:asciiTheme="minorHAnsi" w:hAnsiTheme="minorHAnsi" w:cs="Tahoma"/>
        </w:rPr>
        <w:t>:</w:t>
      </w:r>
    </w:p>
    <w:p w:rsidR="00BF1952" w:rsidRPr="00235174" w:rsidRDefault="00BF1952" w:rsidP="00052D78">
      <w:pPr>
        <w:ind w:left="180"/>
        <w:jc w:val="both"/>
        <w:rPr>
          <w:rFonts w:asciiTheme="minorHAnsi" w:hAnsiTheme="minorHAnsi" w:cs="Tahoma"/>
        </w:rPr>
      </w:pPr>
      <w:r w:rsidRPr="00235174">
        <w:rPr>
          <w:rFonts w:asciiTheme="minorHAnsi" w:hAnsiTheme="minorHAnsi" w:cs="Tahoma"/>
        </w:rPr>
        <w:t xml:space="preserve">               </w:t>
      </w:r>
      <w:proofErr w:type="spellStart"/>
      <w:r w:rsidR="00052D78">
        <w:rPr>
          <w:rFonts w:asciiTheme="minorHAnsi" w:hAnsiTheme="minorHAnsi" w:cs="Tahoma"/>
        </w:rPr>
        <w:t>Cernescu</w:t>
      </w:r>
      <w:proofErr w:type="spellEnd"/>
      <w:r w:rsidR="00052D78">
        <w:rPr>
          <w:rFonts w:asciiTheme="minorHAnsi" w:hAnsiTheme="minorHAnsi" w:cs="Tahoma"/>
        </w:rPr>
        <w:t xml:space="preserve"> </w:t>
      </w:r>
      <w:proofErr w:type="spellStart"/>
      <w:r w:rsidR="00052D78">
        <w:rPr>
          <w:rFonts w:asciiTheme="minorHAnsi" w:hAnsiTheme="minorHAnsi" w:cs="Tahoma"/>
        </w:rPr>
        <w:t>Lazăr</w:t>
      </w:r>
      <w:proofErr w:type="spellEnd"/>
      <w:r w:rsidR="00052D78">
        <w:rPr>
          <w:rFonts w:asciiTheme="minorHAnsi" w:hAnsiTheme="minorHAnsi" w:cs="Tahoma"/>
        </w:rPr>
        <w:t xml:space="preserve"> </w:t>
      </w:r>
      <w:r w:rsidRPr="00235174">
        <w:rPr>
          <w:rFonts w:asciiTheme="minorHAnsi" w:hAnsiTheme="minorHAnsi" w:cs="Tahoma"/>
        </w:rPr>
        <w:t xml:space="preserve">– </w:t>
      </w:r>
      <w:proofErr w:type="spellStart"/>
      <w:r w:rsidRPr="00235174">
        <w:rPr>
          <w:rFonts w:asciiTheme="minorHAnsi" w:hAnsiTheme="minorHAnsi" w:cs="Tahoma"/>
        </w:rPr>
        <w:t>responsabil</w:t>
      </w:r>
      <w:proofErr w:type="spellEnd"/>
      <w:r w:rsidRPr="00235174">
        <w:rPr>
          <w:rFonts w:asciiTheme="minorHAnsi" w:hAnsiTheme="minorHAnsi" w:cs="Tahoma"/>
        </w:rPr>
        <w:t xml:space="preserve"> cu </w:t>
      </w:r>
      <w:proofErr w:type="spellStart"/>
      <w:r w:rsidRPr="00235174">
        <w:rPr>
          <w:rFonts w:asciiTheme="minorHAnsi" w:hAnsiTheme="minorHAnsi" w:cs="Tahoma"/>
        </w:rPr>
        <w:t>urbanismul</w:t>
      </w:r>
      <w:proofErr w:type="spellEnd"/>
      <w:r w:rsidR="00052D78">
        <w:rPr>
          <w:rFonts w:asciiTheme="minorHAnsi" w:hAnsiTheme="minorHAnsi" w:cs="Tahoma"/>
        </w:rPr>
        <w:t xml:space="preserve"> cu </w:t>
      </w:r>
      <w:proofErr w:type="spellStart"/>
      <w:r w:rsidR="00052D78">
        <w:rPr>
          <w:rFonts w:asciiTheme="minorHAnsi" w:hAnsiTheme="minorHAnsi" w:cs="Tahoma"/>
        </w:rPr>
        <w:t>relaț</w:t>
      </w:r>
      <w:r w:rsidR="00052D78" w:rsidRPr="00235174">
        <w:rPr>
          <w:rFonts w:asciiTheme="minorHAnsi" w:hAnsiTheme="minorHAnsi" w:cs="Tahoma"/>
        </w:rPr>
        <w:t>ii</w:t>
      </w:r>
      <w:proofErr w:type="spellEnd"/>
      <w:r w:rsidR="00052D78" w:rsidRPr="00235174">
        <w:rPr>
          <w:rFonts w:asciiTheme="minorHAnsi" w:hAnsiTheme="minorHAnsi" w:cs="Tahoma"/>
        </w:rPr>
        <w:t xml:space="preserve"> </w:t>
      </w:r>
      <w:proofErr w:type="spellStart"/>
      <w:r w:rsidR="00052D78" w:rsidRPr="00235174">
        <w:rPr>
          <w:rFonts w:asciiTheme="minorHAnsi" w:hAnsiTheme="minorHAnsi" w:cs="Tahoma"/>
        </w:rPr>
        <w:t>publice</w:t>
      </w:r>
      <w:proofErr w:type="spellEnd"/>
      <w:r w:rsidRPr="00235174">
        <w:rPr>
          <w:rFonts w:asciiTheme="minorHAnsi" w:hAnsiTheme="minorHAnsi" w:cs="Tahoma"/>
        </w:rPr>
        <w:t xml:space="preserve"> – tel.</w:t>
      </w:r>
      <w:r w:rsidR="00052D78">
        <w:rPr>
          <w:rFonts w:asciiTheme="minorHAnsi" w:hAnsiTheme="minorHAnsi" w:cs="Tahoma"/>
        </w:rPr>
        <w:t xml:space="preserve"> </w:t>
      </w:r>
      <w:r w:rsidRPr="00235174">
        <w:rPr>
          <w:rFonts w:asciiTheme="minorHAnsi" w:hAnsiTheme="minorHAnsi" w:cs="Tahoma"/>
        </w:rPr>
        <w:t xml:space="preserve">0257 </w:t>
      </w:r>
      <w:r w:rsidR="00052D78">
        <w:rPr>
          <w:rFonts w:asciiTheme="minorHAnsi" w:hAnsiTheme="minorHAnsi" w:cs="Tahoma"/>
        </w:rPr>
        <w:t>433 044</w:t>
      </w:r>
    </w:p>
    <w:p w:rsidR="00BF1952" w:rsidRPr="00235174" w:rsidRDefault="00BF1952" w:rsidP="001E21BA">
      <w:pPr>
        <w:ind w:left="180"/>
        <w:rPr>
          <w:rFonts w:asciiTheme="minorHAnsi" w:hAnsiTheme="minorHAnsi" w:cs="Tahoma"/>
        </w:rPr>
      </w:pPr>
    </w:p>
    <w:p w:rsidR="00BF1952" w:rsidRPr="00235174" w:rsidRDefault="00BF1952" w:rsidP="001E21BA">
      <w:pPr>
        <w:ind w:left="180"/>
        <w:rPr>
          <w:rFonts w:asciiTheme="minorHAnsi" w:hAnsiTheme="minorHAnsi" w:cs="Tahoma"/>
        </w:rPr>
      </w:pPr>
      <w:r w:rsidRPr="00235174">
        <w:rPr>
          <w:rFonts w:asciiTheme="minorHAnsi" w:hAnsiTheme="minorHAnsi" w:cs="Tahoma"/>
        </w:rPr>
        <w:t xml:space="preserve">                                    </w:t>
      </w:r>
    </w:p>
    <w:p w:rsidR="00BF1952" w:rsidRPr="00235174" w:rsidRDefault="00BF1952" w:rsidP="00052D78">
      <w:pPr>
        <w:ind w:left="180"/>
        <w:jc w:val="center"/>
        <w:rPr>
          <w:rFonts w:asciiTheme="minorHAnsi" w:hAnsiTheme="minorHAnsi" w:cs="Tahoma"/>
        </w:rPr>
      </w:pPr>
      <w:r w:rsidRPr="00235174">
        <w:rPr>
          <w:rFonts w:asciiTheme="minorHAnsi" w:hAnsiTheme="minorHAnsi" w:cs="Tahoma"/>
        </w:rPr>
        <w:t>P R I M A R</w:t>
      </w:r>
    </w:p>
    <w:p w:rsidR="00BF1952" w:rsidRDefault="00052D78" w:rsidP="00052D78">
      <w:pPr>
        <w:ind w:left="180"/>
        <w:jc w:val="center"/>
        <w:rPr>
          <w:rFonts w:ascii="Tahoma" w:hAnsi="Tahoma" w:cs="Tahoma"/>
        </w:rPr>
      </w:pPr>
      <w:r>
        <w:rPr>
          <w:rFonts w:asciiTheme="minorHAnsi" w:hAnsiTheme="minorHAnsi" w:cs="Tahoma"/>
        </w:rPr>
        <w:t xml:space="preserve">Moldovan </w:t>
      </w:r>
      <w:proofErr w:type="spellStart"/>
      <w:r>
        <w:rPr>
          <w:rFonts w:asciiTheme="minorHAnsi" w:hAnsiTheme="minorHAnsi" w:cs="Tahoma"/>
        </w:rPr>
        <w:t>Petrică</w:t>
      </w:r>
      <w:proofErr w:type="spellEnd"/>
      <w:r w:rsidR="00581DAC" w:rsidRPr="001E21BA">
        <w:rPr>
          <w:rFonts w:ascii="Tahoma" w:hAnsi="Tahoma" w:cs="Tahoma"/>
        </w:rPr>
        <w:br/>
      </w:r>
    </w:p>
    <w:p w:rsidR="00BF1952" w:rsidRDefault="00BF1952" w:rsidP="001E21BA">
      <w:pPr>
        <w:ind w:left="180"/>
        <w:rPr>
          <w:rFonts w:ascii="Tahoma" w:hAnsi="Tahoma" w:cs="Tahoma"/>
        </w:rPr>
      </w:pPr>
    </w:p>
    <w:p w:rsidR="00BF1952" w:rsidRDefault="00BF1952" w:rsidP="001E21BA">
      <w:pPr>
        <w:ind w:left="180"/>
        <w:rPr>
          <w:rFonts w:ascii="Tahoma" w:hAnsi="Tahoma" w:cs="Tahoma"/>
        </w:rPr>
      </w:pPr>
    </w:p>
    <w:p w:rsidR="007343C9" w:rsidRDefault="00910574" w:rsidP="009838A7">
      <w:pPr>
        <w:ind w:left="180"/>
        <w:rPr>
          <w:rFonts w:ascii="Tahoma" w:hAnsi="Tahoma" w:cs="Tahoma"/>
        </w:rPr>
      </w:pPr>
      <w:r>
        <w:rPr>
          <w:rFonts w:ascii="Tahoma" w:hAnsi="Tahoma" w:cs="Tahoma"/>
        </w:rPr>
        <w:t>27.11.2017</w:t>
      </w:r>
      <w:bookmarkStart w:id="0" w:name="_GoBack"/>
      <w:bookmarkEnd w:id="0"/>
      <w:r w:rsidR="007343C9" w:rsidRPr="001E21BA">
        <w:rPr>
          <w:rFonts w:ascii="Tahoma" w:hAnsi="Tahoma" w:cs="Tahoma"/>
        </w:rPr>
        <w:br/>
        <w:t xml:space="preserve">                                                                                         </w:t>
      </w:r>
    </w:p>
    <w:p w:rsidR="007343C9" w:rsidRDefault="007343C9" w:rsidP="007343C9">
      <w:pPr>
        <w:ind w:left="180"/>
        <w:rPr>
          <w:rFonts w:ascii="Tahoma" w:hAnsi="Tahoma" w:cs="Tahoma"/>
        </w:rPr>
      </w:pPr>
    </w:p>
    <w:p w:rsidR="007343C9" w:rsidRDefault="007343C9" w:rsidP="007343C9">
      <w:pPr>
        <w:ind w:left="180"/>
        <w:rPr>
          <w:rFonts w:ascii="Tahoma" w:hAnsi="Tahoma" w:cs="Tahoma"/>
        </w:rPr>
      </w:pPr>
    </w:p>
    <w:p w:rsidR="007343C9" w:rsidRDefault="007343C9" w:rsidP="007343C9">
      <w:pPr>
        <w:ind w:left="180"/>
        <w:rPr>
          <w:rFonts w:ascii="Tahoma" w:hAnsi="Tahoma" w:cs="Tahoma"/>
        </w:rPr>
      </w:pPr>
    </w:p>
    <w:p w:rsidR="00BF1952" w:rsidRDefault="00BF1952" w:rsidP="001E21BA">
      <w:pPr>
        <w:ind w:left="180"/>
        <w:rPr>
          <w:rFonts w:ascii="Tahoma" w:hAnsi="Tahoma" w:cs="Tahoma"/>
        </w:rPr>
      </w:pPr>
    </w:p>
    <w:p w:rsidR="00BF1952" w:rsidRDefault="00BF1952" w:rsidP="001E21BA">
      <w:pPr>
        <w:ind w:left="180"/>
        <w:rPr>
          <w:rFonts w:ascii="Tahoma" w:hAnsi="Tahoma" w:cs="Tahoma"/>
        </w:rPr>
      </w:pPr>
    </w:p>
    <w:p w:rsidR="00BF1952" w:rsidRDefault="00BF1952" w:rsidP="001E21BA">
      <w:pPr>
        <w:ind w:left="180"/>
        <w:rPr>
          <w:rFonts w:ascii="Tahoma" w:hAnsi="Tahoma" w:cs="Tahoma"/>
        </w:rPr>
      </w:pPr>
    </w:p>
    <w:p w:rsidR="00581DAC" w:rsidRDefault="00581DAC" w:rsidP="00BF1952">
      <w:pPr>
        <w:ind w:left="180"/>
        <w:rPr>
          <w:rFonts w:ascii="Tahoma" w:hAnsi="Tahoma" w:cs="Tahoma"/>
          <w:color w:val="000000"/>
        </w:rPr>
      </w:pPr>
      <w:r w:rsidRPr="001E21BA">
        <w:rPr>
          <w:rFonts w:ascii="Tahoma" w:hAnsi="Tahoma" w:cs="Tahoma"/>
        </w:rPr>
        <w:t xml:space="preserve">                    </w:t>
      </w:r>
      <w:r w:rsidRPr="001E21BA">
        <w:rPr>
          <w:rFonts w:ascii="Tahoma" w:hAnsi="Tahoma" w:cs="Tahoma"/>
        </w:rPr>
        <w:br/>
      </w:r>
      <w:r w:rsidR="00BF1952">
        <w:rPr>
          <w:rFonts w:ascii="Tahoma" w:hAnsi="Tahoma" w:cs="Tahoma"/>
        </w:rPr>
        <w:t xml:space="preserve"> </w:t>
      </w:r>
    </w:p>
    <w:p w:rsidR="00581DAC" w:rsidRDefault="00581DAC" w:rsidP="00581DAC">
      <w:pPr>
        <w:rPr>
          <w:rFonts w:ascii="Tahoma" w:hAnsi="Tahoma" w:cs="Tahoma"/>
        </w:rPr>
      </w:pPr>
    </w:p>
    <w:p w:rsidR="0017556A" w:rsidRDefault="0017556A"/>
    <w:sectPr w:rsidR="0017556A" w:rsidSect="00C3486B">
      <w:pgSz w:w="12240" w:h="15840"/>
      <w:pgMar w:top="288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66733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5B1E5597"/>
    <w:multiLevelType w:val="singleLevel"/>
    <w:tmpl w:val="B6F42FD4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">
    <w:nsid w:val="664A71DA"/>
    <w:multiLevelType w:val="hybridMultilevel"/>
    <w:tmpl w:val="5D24B364"/>
    <w:lvl w:ilvl="0" w:tplc="72BAAA58">
      <w:start w:val="1"/>
      <w:numFmt w:val="bullet"/>
      <w:lvlText w:val="-"/>
      <w:lvlJc w:val="left"/>
      <w:pPr>
        <w:ind w:left="15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7EE56978"/>
    <w:multiLevelType w:val="hybridMultilevel"/>
    <w:tmpl w:val="75441FCE"/>
    <w:lvl w:ilvl="0" w:tplc="C9C2AA8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lang w:val="fr-FR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581DAC"/>
    <w:rsid w:val="00052D78"/>
    <w:rsid w:val="000A5A00"/>
    <w:rsid w:val="001348EB"/>
    <w:rsid w:val="0017556A"/>
    <w:rsid w:val="001E21BA"/>
    <w:rsid w:val="00235174"/>
    <w:rsid w:val="00394DA2"/>
    <w:rsid w:val="00475AEA"/>
    <w:rsid w:val="00581DAC"/>
    <w:rsid w:val="00716605"/>
    <w:rsid w:val="007343C9"/>
    <w:rsid w:val="007C5F48"/>
    <w:rsid w:val="00872E02"/>
    <w:rsid w:val="008D48ED"/>
    <w:rsid w:val="00906B5E"/>
    <w:rsid w:val="00910574"/>
    <w:rsid w:val="009838A7"/>
    <w:rsid w:val="009E3DED"/>
    <w:rsid w:val="00A022E8"/>
    <w:rsid w:val="00A156CD"/>
    <w:rsid w:val="00A3799A"/>
    <w:rsid w:val="00B06836"/>
    <w:rsid w:val="00BD320E"/>
    <w:rsid w:val="00BF1952"/>
    <w:rsid w:val="00BF4F1C"/>
    <w:rsid w:val="00C3486B"/>
    <w:rsid w:val="00C730FA"/>
    <w:rsid w:val="00D0349B"/>
    <w:rsid w:val="00E65E25"/>
    <w:rsid w:val="00E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81DAC"/>
    <w:rPr>
      <w:b/>
      <w:bCs/>
    </w:rPr>
  </w:style>
  <w:style w:type="character" w:customStyle="1" w:styleId="ln2tparagraf">
    <w:name w:val="ln2tparagraf"/>
    <w:basedOn w:val="DefaultParagraphFont"/>
    <w:rsid w:val="00581DAC"/>
  </w:style>
  <w:style w:type="paragraph" w:styleId="ListParagraph">
    <w:name w:val="List Paragraph"/>
    <w:basedOn w:val="Normal"/>
    <w:uiPriority w:val="34"/>
    <w:qFormat/>
    <w:rsid w:val="001E2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FCF7-675B-496E-BBA8-E2CF32D7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urbanism</dc:creator>
  <cp:lastModifiedBy>Secretar</cp:lastModifiedBy>
  <cp:revision>2</cp:revision>
  <dcterms:created xsi:type="dcterms:W3CDTF">2017-12-04T06:28:00Z</dcterms:created>
  <dcterms:modified xsi:type="dcterms:W3CDTF">2017-12-04T06:28:00Z</dcterms:modified>
</cp:coreProperties>
</file>